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BA1B4" w14:textId="462243C8" w:rsidR="00A535C4" w:rsidRPr="000D1C7B" w:rsidRDefault="0091558B" w:rsidP="000D1C7B">
      <w:pPr>
        <w:rPr>
          <w:rFonts w:ascii="Manrope" w:eastAsia="Arial" w:hAnsi="Manrope" w:cs="Arial"/>
          <w:b/>
          <w:bCs/>
          <w:color w:val="3E3A37"/>
        </w:rPr>
      </w:pPr>
      <w:r w:rsidRPr="000D1C7B">
        <w:rPr>
          <w:rFonts w:ascii="Manrope" w:hAnsi="Manrope"/>
          <w:b/>
          <w:bCs/>
          <w:color w:val="3E3A37"/>
        </w:rPr>
        <w:t>Informatie bij verwijzing</w:t>
      </w:r>
      <w:r w:rsidR="002E41C5" w:rsidRPr="000D1C7B">
        <w:rPr>
          <w:rFonts w:ascii="Manrope" w:hAnsi="Manrope"/>
          <w:b/>
          <w:bCs/>
          <w:color w:val="3E3A37"/>
        </w:rPr>
        <w:t xml:space="preserve"> voor hormoon behandeling </w:t>
      </w:r>
    </w:p>
    <w:p w14:paraId="63975E9D" w14:textId="77777777" w:rsidR="00A535C4" w:rsidRPr="000D1C7B" w:rsidRDefault="00A535C4" w:rsidP="000D1C7B">
      <w:pPr>
        <w:rPr>
          <w:rFonts w:ascii="Manrope" w:eastAsia="Arial" w:hAnsi="Manrope" w:cs="Arial"/>
          <w:color w:val="3E3A37"/>
        </w:rPr>
      </w:pPr>
    </w:p>
    <w:p w14:paraId="595F2159" w14:textId="77777777" w:rsidR="000D1C7B" w:rsidRPr="000D1C7B" w:rsidRDefault="000D1C7B" w:rsidP="000D1C7B">
      <w:pPr>
        <w:rPr>
          <w:rFonts w:ascii="Manrope" w:eastAsia="Arial" w:hAnsi="Manrope" w:cs="Arial"/>
          <w:color w:val="3E3A37"/>
        </w:rPr>
      </w:pPr>
    </w:p>
    <w:p w14:paraId="4115A05A" w14:textId="35729A44" w:rsidR="00A535C4" w:rsidRPr="000D1C7B" w:rsidRDefault="0091558B" w:rsidP="000D1C7B">
      <w:pPr>
        <w:rPr>
          <w:rFonts w:ascii="Manrope" w:hAnsi="Manrope"/>
          <w:color w:val="3E3A37"/>
        </w:rPr>
      </w:pPr>
      <w:r w:rsidRPr="000D1C7B">
        <w:rPr>
          <w:rFonts w:ascii="Manrope" w:hAnsi="Manrope"/>
          <w:color w:val="3E3A37"/>
        </w:rPr>
        <w:t xml:space="preserve">Om cliënten van Gender Clinic een zo passend mogelijke begeleiding te bieden tijdens de behandeling is aanlevering van relevante (voor)informatie noodzakelijk. </w:t>
      </w:r>
    </w:p>
    <w:p w14:paraId="68C51AA6" w14:textId="77777777" w:rsidR="000D1C7B" w:rsidRPr="000D1C7B" w:rsidRDefault="000D1C7B" w:rsidP="000D1C7B">
      <w:pPr>
        <w:rPr>
          <w:rFonts w:ascii="Manrope" w:eastAsia="Arial" w:hAnsi="Manrope" w:cs="Arial"/>
          <w:color w:val="3E3A37"/>
        </w:rPr>
      </w:pPr>
    </w:p>
    <w:p w14:paraId="75B56513" w14:textId="6C9C3F3F" w:rsidR="00A535C4" w:rsidRPr="000D1C7B" w:rsidRDefault="0091558B" w:rsidP="000D1C7B">
      <w:pPr>
        <w:rPr>
          <w:rFonts w:ascii="Manrope" w:eastAsia="Arial" w:hAnsi="Manrope" w:cs="Arial"/>
          <w:color w:val="3E3A37"/>
        </w:rPr>
      </w:pPr>
      <w:r w:rsidRPr="000D1C7B">
        <w:rPr>
          <w:rFonts w:ascii="Manrope" w:hAnsi="Manrope"/>
          <w:color w:val="3E3A37"/>
        </w:rPr>
        <w:t xml:space="preserve">Bij verwijzing wenst Gender Clinic zicht te hebben op het (multidisciplinaire) voortraject dat cliënten hebben gehad aangaande de indicatiestelling en mogelijke eerdere (medische) behandelingen en transitiestappen, relevante informatie over de huidige situatie van de cliënt, de behandelwens en de visie van de verwijzende instantie en mogelijke risicofactoren rondom hormoonbehandeling. </w:t>
      </w:r>
    </w:p>
    <w:p w14:paraId="4AF37593" w14:textId="77777777" w:rsidR="00A535C4" w:rsidRPr="000D1C7B" w:rsidRDefault="00A535C4" w:rsidP="000D1C7B">
      <w:pPr>
        <w:rPr>
          <w:rFonts w:ascii="Manrope" w:eastAsia="Arial" w:hAnsi="Manrope" w:cs="Arial"/>
          <w:color w:val="3E3A37"/>
        </w:rPr>
      </w:pPr>
    </w:p>
    <w:p w14:paraId="78F262FD" w14:textId="77777777" w:rsidR="00A535C4" w:rsidRPr="000D1C7B" w:rsidRDefault="0091558B" w:rsidP="000D1C7B">
      <w:pPr>
        <w:rPr>
          <w:rFonts w:ascii="Manrope" w:eastAsia="Arial" w:hAnsi="Manrope" w:cs="Arial"/>
          <w:color w:val="3E3A37"/>
        </w:rPr>
      </w:pPr>
      <w:r w:rsidRPr="000D1C7B">
        <w:rPr>
          <w:rFonts w:ascii="Manrope" w:hAnsi="Manrope"/>
          <w:color w:val="3E3A37"/>
        </w:rPr>
        <w:t xml:space="preserve">Een verwijzing wordt gedaan door (1) een medisch specialist, en (2) onderstaande informatie dient aangeleverd te worden. Waarbij ondersteuning van overige (diagnostische) informatie zoals psychologische/psychiatrische onderzoeken, gespreksverslagen en medische uitslagen wenselijk is. </w:t>
      </w:r>
    </w:p>
    <w:p w14:paraId="11BEB8D8" w14:textId="77777777" w:rsidR="00A535C4" w:rsidRPr="000D1C7B" w:rsidRDefault="00A535C4" w:rsidP="000D1C7B">
      <w:pPr>
        <w:rPr>
          <w:rFonts w:ascii="Manrope" w:eastAsia="Arial" w:hAnsi="Manrope" w:cs="Arial"/>
          <w:color w:val="3E3A37"/>
        </w:rPr>
      </w:pPr>
    </w:p>
    <w:p w14:paraId="5CC5DF01" w14:textId="77777777" w:rsidR="00A535C4" w:rsidRPr="000D1C7B" w:rsidRDefault="0091558B" w:rsidP="000D1C7B">
      <w:pPr>
        <w:numPr>
          <w:ilvl w:val="0"/>
          <w:numId w:val="2"/>
        </w:numPr>
        <w:rPr>
          <w:rFonts w:ascii="Manrope" w:hAnsi="Manrope"/>
          <w:color w:val="3E3A37"/>
        </w:rPr>
      </w:pPr>
      <w:r w:rsidRPr="000D1C7B">
        <w:rPr>
          <w:rFonts w:ascii="Manrope" w:hAnsi="Manrope"/>
          <w:color w:val="3E3A37"/>
        </w:rPr>
        <w:t>Verwijsbrief waarin de volgende onderdelen zijn opgenomen:</w:t>
      </w:r>
    </w:p>
    <w:p w14:paraId="2E090D78" w14:textId="6CB3289C" w:rsidR="00A535C4" w:rsidRPr="000D1C7B" w:rsidRDefault="0091558B" w:rsidP="000D1C7B">
      <w:pPr>
        <w:numPr>
          <w:ilvl w:val="1"/>
          <w:numId w:val="2"/>
        </w:numPr>
        <w:rPr>
          <w:rFonts w:ascii="Manrope" w:hAnsi="Manrope"/>
          <w:color w:val="3E3A37"/>
        </w:rPr>
      </w:pPr>
      <w:r w:rsidRPr="000D1C7B">
        <w:rPr>
          <w:rFonts w:ascii="Manrope" w:hAnsi="Manrope"/>
          <w:color w:val="3E3A37"/>
        </w:rPr>
        <w:t xml:space="preserve">Naam, geboortedatum en BSN van </w:t>
      </w:r>
      <w:r w:rsidR="00206B69" w:rsidRPr="000D1C7B">
        <w:rPr>
          <w:rFonts w:ascii="Manrope" w:hAnsi="Manrope"/>
          <w:color w:val="3E3A37"/>
        </w:rPr>
        <w:t>cliënt</w:t>
      </w:r>
    </w:p>
    <w:p w14:paraId="2C5681D9" w14:textId="77777777" w:rsidR="00A535C4" w:rsidRPr="000D1C7B" w:rsidRDefault="0091558B" w:rsidP="000D1C7B">
      <w:pPr>
        <w:numPr>
          <w:ilvl w:val="1"/>
          <w:numId w:val="2"/>
        </w:numPr>
        <w:rPr>
          <w:rFonts w:ascii="Manrope" w:hAnsi="Manrope"/>
          <w:color w:val="3E3A37"/>
        </w:rPr>
      </w:pPr>
      <w:r w:rsidRPr="000D1C7B">
        <w:rPr>
          <w:rFonts w:ascii="Manrope" w:hAnsi="Manrope"/>
          <w:color w:val="3E3A37"/>
        </w:rPr>
        <w:t>Datum van verwijzing</w:t>
      </w:r>
    </w:p>
    <w:p w14:paraId="0DC01FBA" w14:textId="77777777" w:rsidR="00A535C4" w:rsidRPr="000D1C7B" w:rsidRDefault="0091558B" w:rsidP="000D1C7B">
      <w:pPr>
        <w:numPr>
          <w:ilvl w:val="1"/>
          <w:numId w:val="2"/>
        </w:numPr>
        <w:rPr>
          <w:rFonts w:ascii="Manrope" w:hAnsi="Manrope"/>
          <w:color w:val="3E3A37"/>
        </w:rPr>
      </w:pPr>
      <w:r w:rsidRPr="000D1C7B">
        <w:rPr>
          <w:rFonts w:ascii="Manrope" w:hAnsi="Manrope"/>
          <w:color w:val="3E3A37"/>
        </w:rPr>
        <w:t>Reden van medische verwijzing: medische vraagstelling</w:t>
      </w:r>
    </w:p>
    <w:p w14:paraId="1E8DD766" w14:textId="77777777" w:rsidR="00A535C4" w:rsidRPr="000D1C7B" w:rsidRDefault="0091558B" w:rsidP="000D1C7B">
      <w:pPr>
        <w:numPr>
          <w:ilvl w:val="1"/>
          <w:numId w:val="2"/>
        </w:numPr>
        <w:rPr>
          <w:rFonts w:ascii="Manrope" w:hAnsi="Manrope"/>
          <w:color w:val="3E3A37"/>
        </w:rPr>
      </w:pPr>
      <w:r w:rsidRPr="000D1C7B">
        <w:rPr>
          <w:rFonts w:ascii="Manrope" w:hAnsi="Manrope"/>
          <w:color w:val="3E3A37"/>
        </w:rPr>
        <w:t xml:space="preserve">Naam, AGB-code en handtekening van verwijzer </w:t>
      </w:r>
    </w:p>
    <w:p w14:paraId="428D19B4" w14:textId="77777777" w:rsidR="00A535C4" w:rsidRPr="000D1C7B" w:rsidRDefault="00A535C4" w:rsidP="000D1C7B">
      <w:pPr>
        <w:ind w:left="720"/>
        <w:rPr>
          <w:rFonts w:ascii="Manrope" w:eastAsia="Arial" w:hAnsi="Manrope" w:cs="Arial"/>
          <w:color w:val="3E3A37"/>
        </w:rPr>
      </w:pPr>
    </w:p>
    <w:p w14:paraId="3A1FEA54" w14:textId="2873293E" w:rsidR="00A535C4" w:rsidRPr="000D1C7B" w:rsidRDefault="0091558B" w:rsidP="000D1C7B">
      <w:pPr>
        <w:numPr>
          <w:ilvl w:val="0"/>
          <w:numId w:val="2"/>
        </w:numPr>
        <w:rPr>
          <w:rFonts w:ascii="Manrope" w:hAnsi="Manrope"/>
          <w:color w:val="3E3A37"/>
        </w:rPr>
      </w:pPr>
      <w:r w:rsidRPr="000D1C7B">
        <w:rPr>
          <w:rFonts w:ascii="Manrope" w:hAnsi="Manrope"/>
          <w:color w:val="3E3A37"/>
        </w:rPr>
        <w:t>Verwijsinformatie volgens onderstaand format</w:t>
      </w:r>
      <w:r w:rsidR="004744FA" w:rsidRPr="000D1C7B">
        <w:rPr>
          <w:rFonts w:ascii="Manrope" w:hAnsi="Manrope"/>
          <w:color w:val="3E3A37"/>
        </w:rPr>
        <w:t>, in Word</w:t>
      </w:r>
    </w:p>
    <w:p w14:paraId="756D6D7B" w14:textId="77777777" w:rsidR="00A535C4" w:rsidRPr="000D1C7B" w:rsidRDefault="00A535C4" w:rsidP="000D1C7B">
      <w:pPr>
        <w:ind w:left="720"/>
        <w:rPr>
          <w:rFonts w:ascii="Manrope" w:eastAsia="Arial" w:hAnsi="Manrope" w:cs="Arial"/>
          <w:color w:val="3E3A37"/>
        </w:rPr>
      </w:pPr>
    </w:p>
    <w:p w14:paraId="020E0724" w14:textId="0B8D6010" w:rsidR="00A535C4" w:rsidRPr="000D1C7B" w:rsidRDefault="004744FA" w:rsidP="000D1C7B">
      <w:pPr>
        <w:numPr>
          <w:ilvl w:val="0"/>
          <w:numId w:val="2"/>
        </w:numPr>
        <w:rPr>
          <w:rFonts w:ascii="Manrope" w:hAnsi="Manrope"/>
          <w:color w:val="3E3A37"/>
        </w:rPr>
      </w:pPr>
      <w:r w:rsidRPr="000D1C7B">
        <w:rPr>
          <w:rFonts w:ascii="Manrope" w:hAnsi="Manrope"/>
          <w:color w:val="3E3A37"/>
        </w:rPr>
        <w:t>Ondertekende t</w:t>
      </w:r>
      <w:r w:rsidR="0091558B" w:rsidRPr="000D1C7B">
        <w:rPr>
          <w:rFonts w:ascii="Manrope" w:hAnsi="Manrope"/>
          <w:color w:val="3E3A37"/>
        </w:rPr>
        <w:t>oestemming van cliënt voor uitwisseling van gegevens</w:t>
      </w:r>
    </w:p>
    <w:p w14:paraId="6F34A281" w14:textId="77777777" w:rsidR="00A535C4" w:rsidRPr="000D1C7B" w:rsidRDefault="00A535C4">
      <w:pPr>
        <w:rPr>
          <w:rFonts w:ascii="Manrope" w:eastAsia="Arial" w:hAnsi="Manrope" w:cs="Arial"/>
          <w:color w:val="3E3A37"/>
          <w:sz w:val="24"/>
          <w:szCs w:val="24"/>
        </w:rPr>
      </w:pPr>
    </w:p>
    <w:p w14:paraId="514B1212" w14:textId="77777777" w:rsidR="00A535C4" w:rsidRPr="000D1C7B" w:rsidRDefault="0091558B">
      <w:pPr>
        <w:rPr>
          <w:rFonts w:ascii="Manrope" w:hAnsi="Manrope"/>
          <w:color w:val="3E3A37"/>
        </w:rPr>
      </w:pPr>
      <w:r w:rsidRPr="000D1C7B">
        <w:rPr>
          <w:rFonts w:ascii="Manrope" w:hAnsi="Manrope"/>
          <w:color w:val="3E3A37"/>
          <w:sz w:val="24"/>
          <w:szCs w:val="24"/>
        </w:rPr>
        <w:br w:type="page"/>
      </w:r>
    </w:p>
    <w:p w14:paraId="480119F9" w14:textId="089332D8" w:rsidR="00A535C4" w:rsidRPr="000D1C7B" w:rsidRDefault="0091558B">
      <w:pPr>
        <w:rPr>
          <w:rFonts w:ascii="Manrope" w:eastAsia="Arial" w:hAnsi="Manrope" w:cs="Arial"/>
          <w:b/>
          <w:bCs/>
          <w:color w:val="3E3A37"/>
          <w:sz w:val="24"/>
          <w:szCs w:val="24"/>
        </w:rPr>
      </w:pPr>
      <w:r w:rsidRPr="000D1C7B">
        <w:rPr>
          <w:rFonts w:ascii="Manrope" w:hAnsi="Manrope"/>
          <w:b/>
          <w:bCs/>
          <w:color w:val="3E3A37"/>
          <w:sz w:val="24"/>
          <w:szCs w:val="24"/>
        </w:rPr>
        <w:lastRenderedPageBreak/>
        <w:t>Verwijsinformatie</w:t>
      </w:r>
      <w:r w:rsidR="002E41C5" w:rsidRPr="000D1C7B">
        <w:rPr>
          <w:rFonts w:ascii="Manrope" w:hAnsi="Manrope"/>
          <w:b/>
          <w:bCs/>
          <w:color w:val="3E3A37"/>
          <w:sz w:val="24"/>
          <w:szCs w:val="24"/>
        </w:rPr>
        <w:t xml:space="preserve"> hormoonbehandeling</w:t>
      </w:r>
      <w:r w:rsidRPr="000D1C7B">
        <w:rPr>
          <w:rFonts w:ascii="Manrope" w:hAnsi="Manrope"/>
          <w:b/>
          <w:bCs/>
          <w:color w:val="3E3A37"/>
          <w:sz w:val="24"/>
          <w:szCs w:val="24"/>
        </w:rPr>
        <w:t xml:space="preserve"> </w:t>
      </w:r>
    </w:p>
    <w:p w14:paraId="70C796C8" w14:textId="77777777" w:rsidR="00A535C4" w:rsidRPr="000D1C7B" w:rsidRDefault="00A535C4">
      <w:pPr>
        <w:rPr>
          <w:rFonts w:ascii="Manrope" w:eastAsia="Arial" w:hAnsi="Manrope" w:cs="Arial"/>
          <w:b/>
          <w:bCs/>
          <w:color w:val="3E3A37"/>
          <w:sz w:val="24"/>
          <w:szCs w:val="24"/>
        </w:rPr>
      </w:pPr>
    </w:p>
    <w:tbl>
      <w:tblPr>
        <w:tblStyle w:val="TableNormal"/>
        <w:tblW w:w="9210" w:type="dxa"/>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CED7E7"/>
        <w:tblLayout w:type="fixed"/>
        <w:tblLook w:val="04A0" w:firstRow="1" w:lastRow="0" w:firstColumn="1" w:lastColumn="0" w:noHBand="0" w:noVBand="1"/>
      </w:tblPr>
      <w:tblGrid>
        <w:gridCol w:w="3573"/>
        <w:gridCol w:w="2929"/>
        <w:gridCol w:w="2708"/>
      </w:tblGrid>
      <w:tr w:rsidR="000D1C7B" w:rsidRPr="000D1C7B" w14:paraId="2B30BE14" w14:textId="77777777" w:rsidTr="00F547ED">
        <w:trPr>
          <w:trHeight w:val="290"/>
        </w:trPr>
        <w:tc>
          <w:tcPr>
            <w:tcW w:w="3573" w:type="dxa"/>
            <w:tcMar>
              <w:top w:w="80" w:type="dxa"/>
              <w:left w:w="80" w:type="dxa"/>
              <w:bottom w:w="80" w:type="dxa"/>
              <w:right w:w="80" w:type="dxa"/>
            </w:tcMar>
            <w:vAlign w:val="center"/>
          </w:tcPr>
          <w:p w14:paraId="33F07D4E" w14:textId="0A27847D" w:rsidR="00A535C4" w:rsidRPr="000D1C7B" w:rsidRDefault="0091558B">
            <w:pPr>
              <w:rPr>
                <w:rFonts w:ascii="Manrope" w:hAnsi="Manrope"/>
                <w:color w:val="3E3A37"/>
                <w:sz w:val="20"/>
                <w:szCs w:val="20"/>
              </w:rPr>
            </w:pPr>
            <w:r w:rsidRPr="000D1C7B">
              <w:rPr>
                <w:rFonts w:ascii="Manrope" w:hAnsi="Manrope"/>
                <w:b/>
                <w:bCs/>
                <w:color w:val="3E3A37"/>
                <w:sz w:val="20"/>
                <w:szCs w:val="20"/>
              </w:rPr>
              <w:t xml:space="preserve">Voor – en achternaam </w:t>
            </w:r>
            <w:r w:rsidR="00206B69" w:rsidRPr="000D1C7B">
              <w:rPr>
                <w:rFonts w:ascii="Manrope" w:hAnsi="Manrope"/>
                <w:b/>
                <w:bCs/>
                <w:color w:val="3E3A37"/>
                <w:sz w:val="20"/>
                <w:szCs w:val="20"/>
              </w:rPr>
              <w:t>cliënt</w:t>
            </w:r>
            <w:r w:rsidRPr="000D1C7B">
              <w:rPr>
                <w:rFonts w:ascii="Manrope" w:hAnsi="Manrope"/>
                <w:b/>
                <w:bCs/>
                <w:color w:val="3E3A37"/>
                <w:sz w:val="20"/>
                <w:szCs w:val="20"/>
              </w:rPr>
              <w:t>(e)</w:t>
            </w:r>
          </w:p>
        </w:tc>
        <w:tc>
          <w:tcPr>
            <w:tcW w:w="5637" w:type="dxa"/>
            <w:gridSpan w:val="2"/>
            <w:tcMar>
              <w:top w:w="80" w:type="dxa"/>
              <w:left w:w="80" w:type="dxa"/>
              <w:bottom w:w="80" w:type="dxa"/>
              <w:right w:w="80" w:type="dxa"/>
            </w:tcMar>
          </w:tcPr>
          <w:p w14:paraId="2C03DC8C" w14:textId="77777777" w:rsidR="00A535C4" w:rsidRPr="000D1C7B" w:rsidRDefault="00A535C4">
            <w:pPr>
              <w:rPr>
                <w:rFonts w:ascii="Manrope" w:hAnsi="Manrope"/>
                <w:color w:val="3E3A37"/>
                <w:sz w:val="20"/>
                <w:szCs w:val="20"/>
              </w:rPr>
            </w:pPr>
          </w:p>
        </w:tc>
      </w:tr>
      <w:tr w:rsidR="000D1C7B" w:rsidRPr="000D1C7B" w14:paraId="08C6E001" w14:textId="77777777" w:rsidTr="00F547ED">
        <w:trPr>
          <w:trHeight w:val="290"/>
        </w:trPr>
        <w:tc>
          <w:tcPr>
            <w:tcW w:w="3573" w:type="dxa"/>
            <w:tcMar>
              <w:top w:w="80" w:type="dxa"/>
              <w:left w:w="80" w:type="dxa"/>
              <w:bottom w:w="80" w:type="dxa"/>
              <w:right w:w="80" w:type="dxa"/>
            </w:tcMar>
            <w:vAlign w:val="center"/>
          </w:tcPr>
          <w:p w14:paraId="07F8C93B" w14:textId="77777777" w:rsidR="00A535C4" w:rsidRPr="000D1C7B" w:rsidRDefault="0091558B">
            <w:pPr>
              <w:rPr>
                <w:rFonts w:ascii="Manrope" w:hAnsi="Manrope"/>
                <w:color w:val="3E3A37"/>
                <w:sz w:val="20"/>
                <w:szCs w:val="20"/>
              </w:rPr>
            </w:pPr>
            <w:r w:rsidRPr="000D1C7B">
              <w:rPr>
                <w:rFonts w:ascii="Manrope" w:hAnsi="Manrope"/>
                <w:b/>
                <w:bCs/>
                <w:color w:val="3E3A37"/>
                <w:sz w:val="20"/>
                <w:szCs w:val="20"/>
              </w:rPr>
              <w:t xml:space="preserve">Gewenste aanspreekvorm </w:t>
            </w:r>
          </w:p>
        </w:tc>
        <w:tc>
          <w:tcPr>
            <w:tcW w:w="5637" w:type="dxa"/>
            <w:gridSpan w:val="2"/>
            <w:tcMar>
              <w:top w:w="80" w:type="dxa"/>
              <w:left w:w="80" w:type="dxa"/>
              <w:bottom w:w="80" w:type="dxa"/>
              <w:right w:w="80" w:type="dxa"/>
            </w:tcMar>
          </w:tcPr>
          <w:p w14:paraId="6E4C863E" w14:textId="77777777" w:rsidR="00A535C4" w:rsidRPr="000D1C7B" w:rsidRDefault="00A535C4">
            <w:pPr>
              <w:rPr>
                <w:rFonts w:ascii="Manrope" w:hAnsi="Manrope"/>
                <w:color w:val="3E3A37"/>
                <w:sz w:val="20"/>
                <w:szCs w:val="20"/>
              </w:rPr>
            </w:pPr>
          </w:p>
        </w:tc>
      </w:tr>
      <w:tr w:rsidR="000D1C7B" w:rsidRPr="000D1C7B" w14:paraId="5B966E36" w14:textId="77777777" w:rsidTr="00F547ED">
        <w:trPr>
          <w:trHeight w:val="290"/>
        </w:trPr>
        <w:tc>
          <w:tcPr>
            <w:tcW w:w="3573" w:type="dxa"/>
            <w:tcMar>
              <w:top w:w="80" w:type="dxa"/>
              <w:left w:w="80" w:type="dxa"/>
              <w:bottom w:w="80" w:type="dxa"/>
              <w:right w:w="80" w:type="dxa"/>
            </w:tcMar>
            <w:vAlign w:val="center"/>
          </w:tcPr>
          <w:p w14:paraId="508C33FE" w14:textId="77777777" w:rsidR="00A535C4" w:rsidRPr="000D1C7B" w:rsidRDefault="0091558B">
            <w:pPr>
              <w:rPr>
                <w:rFonts w:ascii="Manrope" w:hAnsi="Manrope"/>
                <w:color w:val="3E3A37"/>
                <w:sz w:val="20"/>
                <w:szCs w:val="20"/>
              </w:rPr>
            </w:pPr>
            <w:r w:rsidRPr="000D1C7B">
              <w:rPr>
                <w:rFonts w:ascii="Manrope" w:hAnsi="Manrope"/>
                <w:b/>
                <w:bCs/>
                <w:color w:val="3E3A37"/>
                <w:sz w:val="20"/>
                <w:szCs w:val="20"/>
              </w:rPr>
              <w:t>Toegewezen geslacht bij geboorte</w:t>
            </w:r>
          </w:p>
        </w:tc>
        <w:tc>
          <w:tcPr>
            <w:tcW w:w="5637" w:type="dxa"/>
            <w:gridSpan w:val="2"/>
            <w:tcMar>
              <w:top w:w="80" w:type="dxa"/>
              <w:left w:w="80" w:type="dxa"/>
              <w:bottom w:w="80" w:type="dxa"/>
              <w:right w:w="80" w:type="dxa"/>
            </w:tcMar>
          </w:tcPr>
          <w:p w14:paraId="2DB388DE" w14:textId="77777777" w:rsidR="00A535C4" w:rsidRPr="000D1C7B" w:rsidRDefault="00A535C4">
            <w:pPr>
              <w:rPr>
                <w:rFonts w:ascii="Manrope" w:hAnsi="Manrope"/>
                <w:color w:val="3E3A37"/>
                <w:sz w:val="20"/>
                <w:szCs w:val="20"/>
              </w:rPr>
            </w:pPr>
          </w:p>
        </w:tc>
      </w:tr>
      <w:tr w:rsidR="000D1C7B" w:rsidRPr="000D1C7B" w14:paraId="38DB9F64" w14:textId="77777777" w:rsidTr="00F547ED">
        <w:trPr>
          <w:trHeight w:val="290"/>
        </w:trPr>
        <w:tc>
          <w:tcPr>
            <w:tcW w:w="3573" w:type="dxa"/>
            <w:tcMar>
              <w:top w:w="80" w:type="dxa"/>
              <w:left w:w="80" w:type="dxa"/>
              <w:bottom w:w="80" w:type="dxa"/>
              <w:right w:w="80" w:type="dxa"/>
            </w:tcMar>
            <w:vAlign w:val="center"/>
          </w:tcPr>
          <w:p w14:paraId="31356B58" w14:textId="08270BD0" w:rsidR="00E5580D" w:rsidRPr="000D1C7B" w:rsidRDefault="00E5580D">
            <w:pPr>
              <w:rPr>
                <w:rFonts w:ascii="Manrope" w:hAnsi="Manrope"/>
                <w:b/>
                <w:bCs/>
                <w:color w:val="3E3A37"/>
                <w:sz w:val="20"/>
                <w:szCs w:val="20"/>
              </w:rPr>
            </w:pPr>
            <w:r w:rsidRPr="000D1C7B">
              <w:rPr>
                <w:rFonts w:ascii="Manrope" w:hAnsi="Manrope"/>
                <w:b/>
                <w:bCs/>
                <w:color w:val="3E3A37"/>
                <w:sz w:val="20"/>
                <w:szCs w:val="20"/>
              </w:rPr>
              <w:t>Cli</w:t>
            </w:r>
            <w:r w:rsidR="000D1C7B" w:rsidRPr="000D1C7B">
              <w:rPr>
                <w:rFonts w:ascii="Manrope" w:hAnsi="Manrope"/>
                <w:b/>
                <w:bCs/>
                <w:color w:val="3E3A37"/>
                <w:sz w:val="20"/>
                <w:szCs w:val="20"/>
              </w:rPr>
              <w:t>ë</w:t>
            </w:r>
            <w:r w:rsidRPr="000D1C7B">
              <w:rPr>
                <w:rFonts w:ascii="Manrope" w:hAnsi="Manrope"/>
                <w:b/>
                <w:bCs/>
                <w:color w:val="3E3A37"/>
                <w:sz w:val="20"/>
                <w:szCs w:val="20"/>
              </w:rPr>
              <w:t>ntnummer</w:t>
            </w:r>
          </w:p>
        </w:tc>
        <w:tc>
          <w:tcPr>
            <w:tcW w:w="5637" w:type="dxa"/>
            <w:gridSpan w:val="2"/>
            <w:tcMar>
              <w:top w:w="80" w:type="dxa"/>
              <w:left w:w="80" w:type="dxa"/>
              <w:bottom w:w="80" w:type="dxa"/>
              <w:right w:w="80" w:type="dxa"/>
            </w:tcMar>
          </w:tcPr>
          <w:p w14:paraId="6963E881" w14:textId="77777777" w:rsidR="00E5580D" w:rsidRPr="000D1C7B" w:rsidRDefault="00E5580D">
            <w:pPr>
              <w:rPr>
                <w:rFonts w:ascii="Manrope" w:hAnsi="Manrope"/>
                <w:color w:val="3E3A37"/>
                <w:sz w:val="20"/>
                <w:szCs w:val="20"/>
              </w:rPr>
            </w:pPr>
          </w:p>
        </w:tc>
      </w:tr>
      <w:tr w:rsidR="000D1C7B" w:rsidRPr="000D1C7B" w14:paraId="148155E0" w14:textId="77777777" w:rsidTr="00F547ED">
        <w:trPr>
          <w:trHeight w:val="290"/>
        </w:trPr>
        <w:tc>
          <w:tcPr>
            <w:tcW w:w="3573" w:type="dxa"/>
            <w:tcMar>
              <w:top w:w="80" w:type="dxa"/>
              <w:left w:w="80" w:type="dxa"/>
              <w:bottom w:w="80" w:type="dxa"/>
              <w:right w:w="80" w:type="dxa"/>
            </w:tcMar>
            <w:vAlign w:val="center"/>
          </w:tcPr>
          <w:p w14:paraId="6D31B4C8" w14:textId="3152E3BA" w:rsidR="00E5580D" w:rsidRPr="000D1C7B" w:rsidRDefault="00E5580D">
            <w:pPr>
              <w:rPr>
                <w:rFonts w:ascii="Manrope" w:hAnsi="Manrope"/>
                <w:b/>
                <w:bCs/>
                <w:color w:val="3E3A37"/>
                <w:sz w:val="20"/>
                <w:szCs w:val="20"/>
              </w:rPr>
            </w:pPr>
            <w:r w:rsidRPr="000D1C7B">
              <w:rPr>
                <w:rFonts w:ascii="Manrope" w:hAnsi="Manrope"/>
                <w:b/>
                <w:bCs/>
                <w:color w:val="3E3A37"/>
                <w:sz w:val="20"/>
                <w:szCs w:val="20"/>
              </w:rPr>
              <w:t>BSN nummer</w:t>
            </w:r>
          </w:p>
        </w:tc>
        <w:tc>
          <w:tcPr>
            <w:tcW w:w="5637" w:type="dxa"/>
            <w:gridSpan w:val="2"/>
            <w:tcMar>
              <w:top w:w="80" w:type="dxa"/>
              <w:left w:w="80" w:type="dxa"/>
              <w:bottom w:w="80" w:type="dxa"/>
              <w:right w:w="80" w:type="dxa"/>
            </w:tcMar>
          </w:tcPr>
          <w:p w14:paraId="26F15CC9" w14:textId="77777777" w:rsidR="00E5580D" w:rsidRPr="000D1C7B" w:rsidRDefault="00E5580D">
            <w:pPr>
              <w:rPr>
                <w:rFonts w:ascii="Manrope" w:hAnsi="Manrope"/>
                <w:color w:val="3E3A37"/>
                <w:sz w:val="20"/>
                <w:szCs w:val="20"/>
              </w:rPr>
            </w:pPr>
          </w:p>
        </w:tc>
      </w:tr>
      <w:tr w:rsidR="000D1C7B" w:rsidRPr="000D1C7B" w14:paraId="41A10258" w14:textId="77777777" w:rsidTr="00F547ED">
        <w:trPr>
          <w:trHeight w:val="290"/>
        </w:trPr>
        <w:tc>
          <w:tcPr>
            <w:tcW w:w="3573" w:type="dxa"/>
            <w:tcMar>
              <w:top w:w="80" w:type="dxa"/>
              <w:left w:w="80" w:type="dxa"/>
              <w:bottom w:w="80" w:type="dxa"/>
              <w:right w:w="80" w:type="dxa"/>
            </w:tcMar>
            <w:vAlign w:val="center"/>
          </w:tcPr>
          <w:p w14:paraId="350EE4FC" w14:textId="77777777" w:rsidR="00A535C4" w:rsidRPr="000D1C7B" w:rsidRDefault="0091558B">
            <w:pPr>
              <w:rPr>
                <w:rFonts w:ascii="Manrope" w:hAnsi="Manrope"/>
                <w:color w:val="3E3A37"/>
                <w:sz w:val="20"/>
                <w:szCs w:val="20"/>
              </w:rPr>
            </w:pPr>
            <w:r w:rsidRPr="000D1C7B">
              <w:rPr>
                <w:rFonts w:ascii="Manrope" w:hAnsi="Manrope"/>
                <w:b/>
                <w:bCs/>
                <w:color w:val="3E3A37"/>
                <w:sz w:val="20"/>
                <w:szCs w:val="20"/>
              </w:rPr>
              <w:t xml:space="preserve">Geboortedatum </w:t>
            </w:r>
          </w:p>
        </w:tc>
        <w:tc>
          <w:tcPr>
            <w:tcW w:w="5637" w:type="dxa"/>
            <w:gridSpan w:val="2"/>
            <w:tcMar>
              <w:top w:w="80" w:type="dxa"/>
              <w:left w:w="80" w:type="dxa"/>
              <w:bottom w:w="80" w:type="dxa"/>
              <w:right w:w="80" w:type="dxa"/>
            </w:tcMar>
          </w:tcPr>
          <w:p w14:paraId="17736972" w14:textId="77777777" w:rsidR="00A535C4" w:rsidRPr="000D1C7B" w:rsidRDefault="00A535C4">
            <w:pPr>
              <w:rPr>
                <w:rFonts w:ascii="Manrope" w:hAnsi="Manrope"/>
                <w:color w:val="3E3A37"/>
                <w:sz w:val="20"/>
                <w:szCs w:val="20"/>
              </w:rPr>
            </w:pPr>
          </w:p>
        </w:tc>
      </w:tr>
      <w:tr w:rsidR="000D1C7B" w:rsidRPr="000D1C7B" w14:paraId="1F798869" w14:textId="77777777" w:rsidTr="00F547ED">
        <w:trPr>
          <w:trHeight w:val="290"/>
        </w:trPr>
        <w:tc>
          <w:tcPr>
            <w:tcW w:w="3573" w:type="dxa"/>
            <w:tcMar>
              <w:top w:w="80" w:type="dxa"/>
              <w:left w:w="80" w:type="dxa"/>
              <w:bottom w:w="80" w:type="dxa"/>
              <w:right w:w="80" w:type="dxa"/>
            </w:tcMar>
            <w:vAlign w:val="center"/>
          </w:tcPr>
          <w:p w14:paraId="58E3D231" w14:textId="77777777" w:rsidR="00A535C4" w:rsidRPr="000D1C7B" w:rsidRDefault="0091558B">
            <w:pPr>
              <w:rPr>
                <w:rFonts w:ascii="Manrope" w:hAnsi="Manrope"/>
                <w:color w:val="3E3A37"/>
                <w:sz w:val="20"/>
                <w:szCs w:val="20"/>
              </w:rPr>
            </w:pPr>
            <w:r w:rsidRPr="000D1C7B">
              <w:rPr>
                <w:rFonts w:ascii="Manrope" w:hAnsi="Manrope"/>
                <w:b/>
                <w:bCs/>
                <w:color w:val="3E3A37"/>
                <w:sz w:val="20"/>
                <w:szCs w:val="20"/>
              </w:rPr>
              <w:t xml:space="preserve">Leeftijd </w:t>
            </w:r>
          </w:p>
        </w:tc>
        <w:tc>
          <w:tcPr>
            <w:tcW w:w="5637" w:type="dxa"/>
            <w:gridSpan w:val="2"/>
            <w:tcMar>
              <w:top w:w="80" w:type="dxa"/>
              <w:left w:w="80" w:type="dxa"/>
              <w:bottom w:w="80" w:type="dxa"/>
              <w:right w:w="80" w:type="dxa"/>
            </w:tcMar>
          </w:tcPr>
          <w:p w14:paraId="3703950B" w14:textId="77777777" w:rsidR="00A535C4" w:rsidRPr="000D1C7B" w:rsidRDefault="00A535C4">
            <w:pPr>
              <w:rPr>
                <w:rFonts w:ascii="Manrope" w:hAnsi="Manrope"/>
                <w:color w:val="3E3A37"/>
                <w:sz w:val="20"/>
                <w:szCs w:val="20"/>
              </w:rPr>
            </w:pPr>
          </w:p>
        </w:tc>
      </w:tr>
      <w:tr w:rsidR="000D1C7B" w:rsidRPr="000D1C7B" w14:paraId="5E686DAD" w14:textId="77777777" w:rsidTr="00F547ED">
        <w:trPr>
          <w:trHeight w:val="290"/>
        </w:trPr>
        <w:tc>
          <w:tcPr>
            <w:tcW w:w="3573" w:type="dxa"/>
            <w:tcMar>
              <w:top w:w="80" w:type="dxa"/>
              <w:left w:w="80" w:type="dxa"/>
              <w:bottom w:w="80" w:type="dxa"/>
              <w:right w:w="80" w:type="dxa"/>
            </w:tcMar>
            <w:vAlign w:val="center"/>
          </w:tcPr>
          <w:p w14:paraId="1472ED94" w14:textId="77777777" w:rsidR="00A535C4" w:rsidRPr="000D1C7B" w:rsidRDefault="0091558B">
            <w:pPr>
              <w:rPr>
                <w:rFonts w:ascii="Manrope" w:hAnsi="Manrope"/>
                <w:color w:val="3E3A37"/>
                <w:sz w:val="20"/>
                <w:szCs w:val="20"/>
              </w:rPr>
            </w:pPr>
            <w:r w:rsidRPr="000D1C7B">
              <w:rPr>
                <w:rFonts w:ascii="Manrope" w:hAnsi="Manrope"/>
                <w:b/>
                <w:bCs/>
                <w:color w:val="3E3A37"/>
                <w:sz w:val="20"/>
                <w:szCs w:val="20"/>
              </w:rPr>
              <w:t>Telefoonnummer cliënt(e)</w:t>
            </w:r>
          </w:p>
        </w:tc>
        <w:tc>
          <w:tcPr>
            <w:tcW w:w="5637" w:type="dxa"/>
            <w:gridSpan w:val="2"/>
            <w:tcMar>
              <w:top w:w="80" w:type="dxa"/>
              <w:left w:w="80" w:type="dxa"/>
              <w:bottom w:w="80" w:type="dxa"/>
              <w:right w:w="80" w:type="dxa"/>
            </w:tcMar>
          </w:tcPr>
          <w:p w14:paraId="1810FA8B" w14:textId="77777777" w:rsidR="00A535C4" w:rsidRPr="000D1C7B" w:rsidRDefault="00A535C4">
            <w:pPr>
              <w:rPr>
                <w:rFonts w:ascii="Manrope" w:hAnsi="Manrope"/>
                <w:color w:val="3E3A37"/>
                <w:sz w:val="20"/>
                <w:szCs w:val="20"/>
              </w:rPr>
            </w:pPr>
          </w:p>
        </w:tc>
      </w:tr>
      <w:tr w:rsidR="000D1C7B" w:rsidRPr="000D1C7B" w14:paraId="6C22EACA" w14:textId="77777777" w:rsidTr="00F547ED">
        <w:trPr>
          <w:trHeight w:val="290"/>
        </w:trPr>
        <w:tc>
          <w:tcPr>
            <w:tcW w:w="3573" w:type="dxa"/>
            <w:tcMar>
              <w:top w:w="80" w:type="dxa"/>
              <w:left w:w="80" w:type="dxa"/>
              <w:bottom w:w="80" w:type="dxa"/>
              <w:right w:w="80" w:type="dxa"/>
            </w:tcMar>
            <w:vAlign w:val="center"/>
          </w:tcPr>
          <w:p w14:paraId="6744751D" w14:textId="77777777" w:rsidR="00A535C4" w:rsidRPr="000D1C7B" w:rsidRDefault="0091558B">
            <w:pPr>
              <w:rPr>
                <w:rFonts w:ascii="Manrope" w:hAnsi="Manrope"/>
                <w:color w:val="3E3A37"/>
                <w:sz w:val="20"/>
                <w:szCs w:val="20"/>
              </w:rPr>
            </w:pPr>
            <w:r w:rsidRPr="000D1C7B">
              <w:rPr>
                <w:rFonts w:ascii="Manrope" w:hAnsi="Manrope"/>
                <w:b/>
                <w:bCs/>
                <w:color w:val="3E3A37"/>
                <w:sz w:val="20"/>
                <w:szCs w:val="20"/>
              </w:rPr>
              <w:t>Emailadres cliënt(e)</w:t>
            </w:r>
          </w:p>
        </w:tc>
        <w:tc>
          <w:tcPr>
            <w:tcW w:w="5637" w:type="dxa"/>
            <w:gridSpan w:val="2"/>
            <w:tcMar>
              <w:top w:w="80" w:type="dxa"/>
              <w:left w:w="80" w:type="dxa"/>
              <w:bottom w:w="80" w:type="dxa"/>
              <w:right w:w="80" w:type="dxa"/>
            </w:tcMar>
          </w:tcPr>
          <w:p w14:paraId="484DCF9F" w14:textId="77777777" w:rsidR="00A535C4" w:rsidRPr="000D1C7B" w:rsidRDefault="00A535C4">
            <w:pPr>
              <w:rPr>
                <w:rFonts w:ascii="Manrope" w:hAnsi="Manrope"/>
                <w:color w:val="3E3A37"/>
                <w:sz w:val="20"/>
                <w:szCs w:val="20"/>
              </w:rPr>
            </w:pPr>
          </w:p>
        </w:tc>
      </w:tr>
      <w:tr w:rsidR="000D1C7B" w:rsidRPr="000D1C7B" w14:paraId="49D249ED" w14:textId="77777777" w:rsidTr="00F547ED">
        <w:trPr>
          <w:trHeight w:val="290"/>
        </w:trPr>
        <w:tc>
          <w:tcPr>
            <w:tcW w:w="3573" w:type="dxa"/>
            <w:tcMar>
              <w:top w:w="80" w:type="dxa"/>
              <w:left w:w="80" w:type="dxa"/>
              <w:bottom w:w="80" w:type="dxa"/>
              <w:right w:w="80" w:type="dxa"/>
            </w:tcMar>
            <w:vAlign w:val="center"/>
          </w:tcPr>
          <w:p w14:paraId="12963408" w14:textId="77777777" w:rsidR="00A535C4" w:rsidRPr="000D1C7B" w:rsidRDefault="0091558B">
            <w:pPr>
              <w:rPr>
                <w:rFonts w:ascii="Manrope" w:hAnsi="Manrope"/>
                <w:color w:val="3E3A37"/>
                <w:sz w:val="20"/>
                <w:szCs w:val="20"/>
              </w:rPr>
            </w:pPr>
            <w:r w:rsidRPr="000D1C7B">
              <w:rPr>
                <w:rFonts w:ascii="Manrope" w:hAnsi="Manrope"/>
                <w:b/>
                <w:bCs/>
                <w:color w:val="3E3A37"/>
                <w:sz w:val="20"/>
                <w:szCs w:val="20"/>
              </w:rPr>
              <w:t>Naam en adres huisarts</w:t>
            </w:r>
          </w:p>
        </w:tc>
        <w:tc>
          <w:tcPr>
            <w:tcW w:w="5637" w:type="dxa"/>
            <w:gridSpan w:val="2"/>
            <w:tcMar>
              <w:top w:w="80" w:type="dxa"/>
              <w:left w:w="80" w:type="dxa"/>
              <w:bottom w:w="80" w:type="dxa"/>
              <w:right w:w="80" w:type="dxa"/>
            </w:tcMar>
          </w:tcPr>
          <w:p w14:paraId="2756D912" w14:textId="77777777" w:rsidR="00A535C4" w:rsidRPr="000D1C7B" w:rsidRDefault="00A535C4">
            <w:pPr>
              <w:rPr>
                <w:rFonts w:ascii="Manrope" w:hAnsi="Manrope"/>
                <w:color w:val="3E3A37"/>
                <w:sz w:val="20"/>
                <w:szCs w:val="20"/>
              </w:rPr>
            </w:pPr>
          </w:p>
        </w:tc>
      </w:tr>
      <w:tr w:rsidR="000D1C7B" w:rsidRPr="000D1C7B" w14:paraId="6A01DB07" w14:textId="77777777" w:rsidTr="00F547ED">
        <w:trPr>
          <w:trHeight w:val="450"/>
        </w:trPr>
        <w:tc>
          <w:tcPr>
            <w:tcW w:w="3573" w:type="dxa"/>
            <w:tcMar>
              <w:top w:w="80" w:type="dxa"/>
              <w:left w:w="80" w:type="dxa"/>
              <w:bottom w:w="80" w:type="dxa"/>
              <w:right w:w="80" w:type="dxa"/>
            </w:tcMar>
            <w:vAlign w:val="center"/>
          </w:tcPr>
          <w:p w14:paraId="236AE064" w14:textId="77777777" w:rsidR="00A535C4" w:rsidRPr="000D1C7B" w:rsidRDefault="0091558B">
            <w:pPr>
              <w:rPr>
                <w:rFonts w:ascii="Manrope" w:hAnsi="Manrope"/>
                <w:color w:val="3E3A37"/>
                <w:sz w:val="20"/>
                <w:szCs w:val="20"/>
              </w:rPr>
            </w:pPr>
            <w:r w:rsidRPr="000D1C7B">
              <w:rPr>
                <w:rFonts w:ascii="Manrope" w:hAnsi="Manrope"/>
                <w:b/>
                <w:bCs/>
                <w:color w:val="3E3A37"/>
                <w:sz w:val="20"/>
                <w:szCs w:val="20"/>
              </w:rPr>
              <w:t xml:space="preserve">Naam hoofdbehandelaar en contactpersoon </w:t>
            </w:r>
            <w:r w:rsidRPr="000D1C7B">
              <w:rPr>
                <w:rFonts w:ascii="Manrope" w:hAnsi="Manrope"/>
                <w:color w:val="3E3A37"/>
                <w:sz w:val="20"/>
                <w:szCs w:val="20"/>
              </w:rPr>
              <w:t>(inclusief contactgegevens)</w:t>
            </w:r>
          </w:p>
        </w:tc>
        <w:tc>
          <w:tcPr>
            <w:tcW w:w="5637" w:type="dxa"/>
            <w:gridSpan w:val="2"/>
            <w:tcMar>
              <w:top w:w="80" w:type="dxa"/>
              <w:left w:w="80" w:type="dxa"/>
              <w:bottom w:w="80" w:type="dxa"/>
              <w:right w:w="80" w:type="dxa"/>
            </w:tcMar>
          </w:tcPr>
          <w:p w14:paraId="562F2741" w14:textId="77777777" w:rsidR="00A535C4" w:rsidRPr="000D1C7B" w:rsidRDefault="00A535C4">
            <w:pPr>
              <w:rPr>
                <w:rFonts w:ascii="Manrope" w:hAnsi="Manrope"/>
                <w:color w:val="3E3A37"/>
                <w:sz w:val="20"/>
                <w:szCs w:val="20"/>
              </w:rPr>
            </w:pPr>
          </w:p>
        </w:tc>
      </w:tr>
      <w:tr w:rsidR="000D1C7B" w:rsidRPr="000D1C7B" w14:paraId="37836A60" w14:textId="77777777" w:rsidTr="00F547ED">
        <w:trPr>
          <w:trHeight w:val="290"/>
        </w:trPr>
        <w:tc>
          <w:tcPr>
            <w:tcW w:w="3573" w:type="dxa"/>
            <w:tcMar>
              <w:top w:w="80" w:type="dxa"/>
              <w:left w:w="80" w:type="dxa"/>
              <w:bottom w:w="80" w:type="dxa"/>
              <w:right w:w="80" w:type="dxa"/>
            </w:tcMar>
            <w:vAlign w:val="center"/>
          </w:tcPr>
          <w:p w14:paraId="643C8364" w14:textId="77777777" w:rsidR="00A535C4" w:rsidRPr="000D1C7B" w:rsidRDefault="0091558B">
            <w:pPr>
              <w:rPr>
                <w:rFonts w:ascii="Manrope" w:hAnsi="Manrope"/>
                <w:color w:val="3E3A37"/>
                <w:sz w:val="20"/>
                <w:szCs w:val="20"/>
              </w:rPr>
            </w:pPr>
            <w:r w:rsidRPr="000D1C7B">
              <w:rPr>
                <w:rFonts w:ascii="Manrope" w:hAnsi="Manrope"/>
                <w:b/>
                <w:bCs/>
                <w:color w:val="3E3A37"/>
                <w:sz w:val="20"/>
                <w:szCs w:val="20"/>
              </w:rPr>
              <w:t xml:space="preserve">Start diagnostiek </w:t>
            </w:r>
            <w:r w:rsidRPr="000D1C7B">
              <w:rPr>
                <w:rFonts w:ascii="Manrope" w:hAnsi="Manrope"/>
                <w:color w:val="3E3A37"/>
                <w:sz w:val="20"/>
                <w:szCs w:val="20"/>
              </w:rPr>
              <w:t>+</w:t>
            </w:r>
            <w:r w:rsidRPr="000D1C7B">
              <w:rPr>
                <w:rFonts w:ascii="Manrope" w:hAnsi="Manrope"/>
                <w:b/>
                <w:bCs/>
                <w:color w:val="3E3A37"/>
                <w:sz w:val="20"/>
                <w:szCs w:val="20"/>
              </w:rPr>
              <w:t xml:space="preserve"> aantal gesprekken</w:t>
            </w:r>
          </w:p>
        </w:tc>
        <w:tc>
          <w:tcPr>
            <w:tcW w:w="5637" w:type="dxa"/>
            <w:gridSpan w:val="2"/>
            <w:tcMar>
              <w:top w:w="80" w:type="dxa"/>
              <w:left w:w="80" w:type="dxa"/>
              <w:bottom w:w="80" w:type="dxa"/>
              <w:right w:w="80" w:type="dxa"/>
            </w:tcMar>
          </w:tcPr>
          <w:p w14:paraId="00898A18" w14:textId="77777777" w:rsidR="00A535C4" w:rsidRPr="000D1C7B" w:rsidRDefault="00A535C4">
            <w:pPr>
              <w:rPr>
                <w:rFonts w:ascii="Manrope" w:hAnsi="Manrope"/>
                <w:color w:val="3E3A37"/>
                <w:sz w:val="20"/>
                <w:szCs w:val="20"/>
              </w:rPr>
            </w:pPr>
          </w:p>
        </w:tc>
      </w:tr>
      <w:tr w:rsidR="000D1C7B" w:rsidRPr="000D1C7B" w14:paraId="1E8F4473" w14:textId="77777777" w:rsidTr="00F547ED">
        <w:trPr>
          <w:trHeight w:val="450"/>
        </w:trPr>
        <w:tc>
          <w:tcPr>
            <w:tcW w:w="3573" w:type="dxa"/>
            <w:tcMar>
              <w:top w:w="80" w:type="dxa"/>
              <w:left w:w="80" w:type="dxa"/>
              <w:bottom w:w="80" w:type="dxa"/>
              <w:right w:w="80" w:type="dxa"/>
            </w:tcMar>
            <w:vAlign w:val="center"/>
          </w:tcPr>
          <w:p w14:paraId="4794AC6F" w14:textId="65262E5F" w:rsidR="00A535C4" w:rsidRPr="000D1C7B" w:rsidRDefault="0091558B">
            <w:pPr>
              <w:rPr>
                <w:rFonts w:ascii="Manrope" w:hAnsi="Manrope"/>
                <w:color w:val="3E3A37"/>
                <w:sz w:val="20"/>
                <w:szCs w:val="20"/>
              </w:rPr>
            </w:pPr>
            <w:r w:rsidRPr="000D1C7B">
              <w:rPr>
                <w:rFonts w:ascii="Manrope" w:hAnsi="Manrope"/>
                <w:b/>
                <w:bCs/>
                <w:color w:val="3E3A37"/>
                <w:sz w:val="20"/>
                <w:szCs w:val="20"/>
              </w:rPr>
              <w:t>Start mogelijke hormonale behandeling en ervaring hormonale behandeling</w:t>
            </w:r>
          </w:p>
        </w:tc>
        <w:tc>
          <w:tcPr>
            <w:tcW w:w="5637" w:type="dxa"/>
            <w:gridSpan w:val="2"/>
            <w:tcMar>
              <w:top w:w="80" w:type="dxa"/>
              <w:left w:w="80" w:type="dxa"/>
              <w:bottom w:w="80" w:type="dxa"/>
              <w:right w:w="80" w:type="dxa"/>
            </w:tcMar>
          </w:tcPr>
          <w:p w14:paraId="2DA7EF2C" w14:textId="77777777" w:rsidR="00A535C4" w:rsidRPr="000D1C7B" w:rsidRDefault="00A535C4">
            <w:pPr>
              <w:rPr>
                <w:rFonts w:ascii="Manrope" w:hAnsi="Manrope"/>
                <w:color w:val="3E3A37"/>
                <w:sz w:val="20"/>
                <w:szCs w:val="20"/>
              </w:rPr>
            </w:pPr>
          </w:p>
        </w:tc>
      </w:tr>
      <w:tr w:rsidR="000D1C7B" w:rsidRPr="000D1C7B" w14:paraId="4EF731AF" w14:textId="77777777" w:rsidTr="00F547ED">
        <w:trPr>
          <w:trHeight w:val="522"/>
        </w:trPr>
        <w:tc>
          <w:tcPr>
            <w:tcW w:w="3573" w:type="dxa"/>
            <w:vMerge w:val="restart"/>
            <w:tcMar>
              <w:top w:w="80" w:type="dxa"/>
              <w:left w:w="80" w:type="dxa"/>
              <w:bottom w:w="80" w:type="dxa"/>
              <w:right w:w="80" w:type="dxa"/>
            </w:tcMar>
          </w:tcPr>
          <w:p w14:paraId="7941C4F8" w14:textId="4035FF0B" w:rsidR="000D1C7B" w:rsidRPr="000D1C7B" w:rsidRDefault="000D1C7B">
            <w:pPr>
              <w:rPr>
                <w:rFonts w:ascii="Manrope" w:hAnsi="Manrope"/>
                <w:color w:val="3E3A37"/>
                <w:sz w:val="20"/>
                <w:szCs w:val="20"/>
              </w:rPr>
            </w:pPr>
            <w:r w:rsidRPr="000D1C7B">
              <w:rPr>
                <w:rFonts w:ascii="Manrope" w:hAnsi="Manrope"/>
                <w:b/>
                <w:bCs/>
                <w:color w:val="3E3A37"/>
                <w:sz w:val="20"/>
                <w:szCs w:val="20"/>
              </w:rPr>
              <w:t xml:space="preserve">Behandelwens(en) </w:t>
            </w:r>
          </w:p>
        </w:tc>
        <w:tc>
          <w:tcPr>
            <w:tcW w:w="5637" w:type="dxa"/>
            <w:gridSpan w:val="2"/>
            <w:tcMar>
              <w:top w:w="80" w:type="dxa"/>
              <w:left w:w="80" w:type="dxa"/>
              <w:bottom w:w="80" w:type="dxa"/>
              <w:right w:w="80" w:type="dxa"/>
            </w:tcMar>
          </w:tcPr>
          <w:p w14:paraId="168CEEDC" w14:textId="77777777" w:rsidR="000D1C7B" w:rsidRDefault="000D1C7B">
            <w:pPr>
              <w:rPr>
                <w:rFonts w:ascii="Manrope" w:hAnsi="Manrope"/>
                <w:color w:val="3E3A37"/>
                <w:sz w:val="20"/>
                <w:szCs w:val="20"/>
              </w:rPr>
            </w:pPr>
            <w:r>
              <w:rPr>
                <w:rFonts w:ascii="Manrope" w:hAnsi="Manrope"/>
                <w:color w:val="3E3A37"/>
                <w:sz w:val="20"/>
                <w:szCs w:val="20"/>
              </w:rPr>
              <w:t>V</w:t>
            </w:r>
            <w:r w:rsidRPr="000D1C7B">
              <w:rPr>
                <w:rFonts w:ascii="Manrope" w:hAnsi="Manrope"/>
                <w:color w:val="3E3A37"/>
                <w:sz w:val="20"/>
                <w:szCs w:val="20"/>
              </w:rPr>
              <w:t>erwijsreden</w:t>
            </w:r>
            <w:r>
              <w:rPr>
                <w:rFonts w:ascii="Manrope" w:hAnsi="Manrope"/>
                <w:color w:val="3E3A37"/>
                <w:sz w:val="20"/>
                <w:szCs w:val="20"/>
              </w:rPr>
              <w:t>:</w:t>
            </w:r>
          </w:p>
          <w:p w14:paraId="62B82F30" w14:textId="54674230" w:rsidR="000D1C7B" w:rsidRPr="000D1C7B" w:rsidRDefault="000D1C7B">
            <w:pPr>
              <w:rPr>
                <w:rFonts w:ascii="Manrope" w:hAnsi="Manrope"/>
                <w:color w:val="3E3A37"/>
                <w:sz w:val="20"/>
                <w:szCs w:val="20"/>
              </w:rPr>
            </w:pPr>
          </w:p>
        </w:tc>
      </w:tr>
      <w:tr w:rsidR="000D1C7B" w:rsidRPr="000D1C7B" w14:paraId="49BE23E7" w14:textId="77777777" w:rsidTr="00F547ED">
        <w:trPr>
          <w:trHeight w:val="411"/>
        </w:trPr>
        <w:tc>
          <w:tcPr>
            <w:tcW w:w="3573" w:type="dxa"/>
            <w:vMerge/>
            <w:tcMar>
              <w:top w:w="80" w:type="dxa"/>
              <w:left w:w="80" w:type="dxa"/>
              <w:bottom w:w="80" w:type="dxa"/>
              <w:right w:w="80" w:type="dxa"/>
            </w:tcMar>
          </w:tcPr>
          <w:p w14:paraId="2666A582" w14:textId="77777777" w:rsidR="000D1C7B" w:rsidRPr="000D1C7B" w:rsidRDefault="000D1C7B">
            <w:pPr>
              <w:rPr>
                <w:rFonts w:ascii="Manrope" w:hAnsi="Manrope"/>
                <w:b/>
                <w:bCs/>
                <w:color w:val="3E3A37"/>
                <w:sz w:val="20"/>
                <w:szCs w:val="20"/>
              </w:rPr>
            </w:pPr>
          </w:p>
        </w:tc>
        <w:tc>
          <w:tcPr>
            <w:tcW w:w="2929" w:type="dxa"/>
            <w:tcMar>
              <w:top w:w="80" w:type="dxa"/>
              <w:left w:w="80" w:type="dxa"/>
              <w:bottom w:w="80" w:type="dxa"/>
              <w:right w:w="80" w:type="dxa"/>
            </w:tcMar>
          </w:tcPr>
          <w:p w14:paraId="32233035" w14:textId="77777777" w:rsidR="000D1C7B" w:rsidRPr="000D1C7B" w:rsidRDefault="000D1C7B" w:rsidP="000D1C7B">
            <w:pPr>
              <w:pStyle w:val="Lijstalinea"/>
              <w:ind w:left="0"/>
              <w:rPr>
                <w:rFonts w:ascii="Manrope" w:eastAsia="Arial Narrow" w:hAnsi="Manrope" w:cs="Arial Narrow"/>
                <w:color w:val="3E3A37"/>
                <w:sz w:val="20"/>
                <w:szCs w:val="20"/>
              </w:rPr>
            </w:pPr>
            <w:r w:rsidRPr="000D1C7B">
              <w:rPr>
                <w:rFonts w:ascii="Manrope" w:hAnsi="Manrope"/>
                <w:color w:val="3E3A37"/>
                <w:sz w:val="20"/>
                <w:szCs w:val="20"/>
              </w:rPr>
              <w:t>• Expliciete wensen en verwachtingen van cliënt?</w:t>
            </w:r>
          </w:p>
          <w:p w14:paraId="06E29E25" w14:textId="4E8DAB4B" w:rsidR="000D1C7B" w:rsidRPr="000D1C7B" w:rsidRDefault="000D1C7B" w:rsidP="000D1C7B">
            <w:pPr>
              <w:pStyle w:val="Lijstalinea"/>
              <w:ind w:left="0"/>
              <w:rPr>
                <w:rFonts w:ascii="Manrope" w:eastAsia="Arial Narrow" w:hAnsi="Manrope" w:cs="Arial Narrow"/>
                <w:color w:val="3E3A37"/>
                <w:sz w:val="20"/>
                <w:szCs w:val="20"/>
              </w:rPr>
            </w:pPr>
          </w:p>
        </w:tc>
        <w:tc>
          <w:tcPr>
            <w:tcW w:w="2708" w:type="dxa"/>
          </w:tcPr>
          <w:p w14:paraId="4AE83821" w14:textId="65F994BD" w:rsidR="000D1C7B" w:rsidRPr="000D1C7B" w:rsidRDefault="000D1C7B" w:rsidP="000D1C7B">
            <w:pPr>
              <w:pStyle w:val="Lijstalinea"/>
              <w:ind w:left="0"/>
              <w:rPr>
                <w:rFonts w:ascii="Manrope" w:hAnsi="Manrope"/>
                <w:color w:val="3E3A37"/>
                <w:sz w:val="20"/>
                <w:szCs w:val="20"/>
              </w:rPr>
            </w:pPr>
          </w:p>
        </w:tc>
      </w:tr>
      <w:tr w:rsidR="000D1C7B" w:rsidRPr="000D1C7B" w14:paraId="606596AC" w14:textId="77777777" w:rsidTr="00F547ED">
        <w:trPr>
          <w:trHeight w:val="409"/>
        </w:trPr>
        <w:tc>
          <w:tcPr>
            <w:tcW w:w="3573" w:type="dxa"/>
            <w:vMerge/>
            <w:tcMar>
              <w:top w:w="80" w:type="dxa"/>
              <w:left w:w="80" w:type="dxa"/>
              <w:bottom w:w="80" w:type="dxa"/>
              <w:right w:w="80" w:type="dxa"/>
            </w:tcMar>
          </w:tcPr>
          <w:p w14:paraId="6680E101" w14:textId="77777777" w:rsidR="000D1C7B" w:rsidRPr="000D1C7B" w:rsidRDefault="000D1C7B">
            <w:pPr>
              <w:rPr>
                <w:rFonts w:ascii="Manrope" w:hAnsi="Manrope"/>
                <w:b/>
                <w:bCs/>
                <w:color w:val="3E3A37"/>
                <w:sz w:val="20"/>
                <w:szCs w:val="20"/>
              </w:rPr>
            </w:pPr>
          </w:p>
        </w:tc>
        <w:tc>
          <w:tcPr>
            <w:tcW w:w="2929" w:type="dxa"/>
            <w:tcMar>
              <w:top w:w="80" w:type="dxa"/>
              <w:left w:w="80" w:type="dxa"/>
              <w:bottom w:w="80" w:type="dxa"/>
              <w:right w:w="80" w:type="dxa"/>
            </w:tcMar>
          </w:tcPr>
          <w:p w14:paraId="0684CA12" w14:textId="77777777" w:rsidR="000D1C7B" w:rsidRDefault="000D1C7B" w:rsidP="000D1C7B">
            <w:pPr>
              <w:pStyle w:val="Lijstalinea"/>
              <w:ind w:left="0"/>
              <w:rPr>
                <w:rFonts w:ascii="Manrope" w:hAnsi="Manrope"/>
                <w:color w:val="3E3A37"/>
                <w:sz w:val="20"/>
                <w:szCs w:val="20"/>
              </w:rPr>
            </w:pPr>
            <w:r w:rsidRPr="000D1C7B">
              <w:rPr>
                <w:rFonts w:ascii="Manrope" w:hAnsi="Manrope"/>
                <w:color w:val="3E3A37"/>
                <w:sz w:val="20"/>
                <w:szCs w:val="20"/>
              </w:rPr>
              <w:t>• Visie van behandelaren op behandelwens</w:t>
            </w:r>
          </w:p>
          <w:p w14:paraId="643F78E2" w14:textId="2BF12E38" w:rsidR="000D1C7B" w:rsidRPr="000D1C7B" w:rsidRDefault="000D1C7B" w:rsidP="000D1C7B">
            <w:pPr>
              <w:pStyle w:val="Lijstalinea"/>
              <w:ind w:left="0"/>
              <w:rPr>
                <w:rFonts w:ascii="Manrope" w:hAnsi="Manrope"/>
                <w:color w:val="3E3A37"/>
                <w:sz w:val="20"/>
                <w:szCs w:val="20"/>
              </w:rPr>
            </w:pPr>
          </w:p>
        </w:tc>
        <w:tc>
          <w:tcPr>
            <w:tcW w:w="2708" w:type="dxa"/>
          </w:tcPr>
          <w:p w14:paraId="7944D328" w14:textId="65FADEBA" w:rsidR="000D1C7B" w:rsidRPr="000D1C7B" w:rsidRDefault="000D1C7B" w:rsidP="000D1C7B">
            <w:pPr>
              <w:pStyle w:val="Lijstalinea"/>
              <w:ind w:left="0"/>
              <w:rPr>
                <w:rFonts w:ascii="Manrope" w:hAnsi="Manrope"/>
                <w:color w:val="3E3A37"/>
                <w:sz w:val="20"/>
                <w:szCs w:val="20"/>
              </w:rPr>
            </w:pPr>
          </w:p>
        </w:tc>
      </w:tr>
      <w:tr w:rsidR="000D1C7B" w:rsidRPr="000D1C7B" w14:paraId="513A334C" w14:textId="77777777" w:rsidTr="00F547ED">
        <w:trPr>
          <w:trHeight w:val="409"/>
        </w:trPr>
        <w:tc>
          <w:tcPr>
            <w:tcW w:w="3573" w:type="dxa"/>
            <w:vMerge/>
            <w:tcMar>
              <w:top w:w="80" w:type="dxa"/>
              <w:left w:w="80" w:type="dxa"/>
              <w:bottom w:w="80" w:type="dxa"/>
              <w:right w:w="80" w:type="dxa"/>
            </w:tcMar>
          </w:tcPr>
          <w:p w14:paraId="3452291D" w14:textId="77777777" w:rsidR="000D1C7B" w:rsidRPr="000D1C7B" w:rsidRDefault="000D1C7B">
            <w:pPr>
              <w:rPr>
                <w:rFonts w:ascii="Manrope" w:hAnsi="Manrope"/>
                <w:b/>
                <w:bCs/>
                <w:color w:val="3E3A37"/>
                <w:sz w:val="20"/>
                <w:szCs w:val="20"/>
              </w:rPr>
            </w:pPr>
          </w:p>
        </w:tc>
        <w:tc>
          <w:tcPr>
            <w:tcW w:w="2929" w:type="dxa"/>
            <w:tcMar>
              <w:top w:w="80" w:type="dxa"/>
              <w:left w:w="80" w:type="dxa"/>
              <w:bottom w:w="80" w:type="dxa"/>
              <w:right w:w="80" w:type="dxa"/>
            </w:tcMar>
          </w:tcPr>
          <w:p w14:paraId="7AC15586" w14:textId="32CBFAFE" w:rsidR="000D1C7B" w:rsidRPr="000D1C7B" w:rsidRDefault="000D1C7B" w:rsidP="000D1C7B">
            <w:pPr>
              <w:pStyle w:val="Lijstalinea"/>
              <w:ind w:left="0"/>
              <w:rPr>
                <w:rFonts w:ascii="Manrope" w:hAnsi="Manrope"/>
                <w:color w:val="3E3A37"/>
                <w:sz w:val="20"/>
                <w:szCs w:val="20"/>
              </w:rPr>
            </w:pPr>
            <w:r w:rsidRPr="000D1C7B">
              <w:rPr>
                <w:rFonts w:ascii="Manrope" w:hAnsi="Manrope"/>
                <w:color w:val="3E3A37"/>
                <w:sz w:val="20"/>
                <w:szCs w:val="20"/>
              </w:rPr>
              <w:t>• Heeft er voorbereiding voor de behandeling      plaatsgevonden?</w:t>
            </w:r>
          </w:p>
        </w:tc>
        <w:tc>
          <w:tcPr>
            <w:tcW w:w="2708" w:type="dxa"/>
          </w:tcPr>
          <w:p w14:paraId="4F001533" w14:textId="336D14BD" w:rsidR="000D1C7B" w:rsidRPr="000D1C7B" w:rsidRDefault="000D1C7B" w:rsidP="000D1C7B">
            <w:pPr>
              <w:pStyle w:val="Lijstalinea"/>
              <w:ind w:left="0"/>
              <w:rPr>
                <w:rFonts w:ascii="Manrope" w:hAnsi="Manrope"/>
                <w:color w:val="3E3A37"/>
                <w:sz w:val="20"/>
                <w:szCs w:val="20"/>
              </w:rPr>
            </w:pPr>
          </w:p>
        </w:tc>
      </w:tr>
      <w:tr w:rsidR="000D1C7B" w:rsidRPr="000D1C7B" w14:paraId="7F70152E" w14:textId="77777777" w:rsidTr="00F547ED">
        <w:trPr>
          <w:trHeight w:val="615"/>
        </w:trPr>
        <w:tc>
          <w:tcPr>
            <w:tcW w:w="3573" w:type="dxa"/>
            <w:vMerge w:val="restart"/>
            <w:tcMar>
              <w:top w:w="80" w:type="dxa"/>
              <w:left w:w="80" w:type="dxa"/>
              <w:bottom w:w="80" w:type="dxa"/>
              <w:right w:w="80" w:type="dxa"/>
            </w:tcMar>
          </w:tcPr>
          <w:p w14:paraId="7C39D9F7" w14:textId="77777777" w:rsidR="000D1C7B" w:rsidRPr="000D1C7B" w:rsidRDefault="000D1C7B">
            <w:pPr>
              <w:rPr>
                <w:rFonts w:ascii="Manrope" w:hAnsi="Manrope"/>
                <w:color w:val="3E3A37"/>
                <w:sz w:val="20"/>
                <w:szCs w:val="20"/>
              </w:rPr>
            </w:pPr>
            <w:r w:rsidRPr="000D1C7B">
              <w:rPr>
                <w:rFonts w:ascii="Manrope" w:hAnsi="Manrope"/>
                <w:b/>
                <w:bCs/>
                <w:color w:val="3E3A37"/>
                <w:sz w:val="20"/>
                <w:szCs w:val="20"/>
              </w:rPr>
              <w:lastRenderedPageBreak/>
              <w:t>Huidige functioneren</w:t>
            </w:r>
          </w:p>
        </w:tc>
        <w:tc>
          <w:tcPr>
            <w:tcW w:w="2929" w:type="dxa"/>
            <w:tcMar>
              <w:top w:w="80" w:type="dxa"/>
              <w:left w:w="80" w:type="dxa"/>
              <w:bottom w:w="80" w:type="dxa"/>
              <w:right w:w="80" w:type="dxa"/>
            </w:tcMar>
          </w:tcPr>
          <w:p w14:paraId="57E0B4BA" w14:textId="22C8F236" w:rsidR="000D1C7B" w:rsidRPr="000D1C7B" w:rsidRDefault="000D1C7B">
            <w:pPr>
              <w:pStyle w:val="Lijstalinea"/>
              <w:ind w:left="0"/>
              <w:rPr>
                <w:rFonts w:ascii="Manrope" w:eastAsia="Arial Narrow" w:hAnsi="Manrope" w:cs="Arial Narrow"/>
                <w:color w:val="3E3A37"/>
                <w:sz w:val="20"/>
                <w:szCs w:val="20"/>
              </w:rPr>
            </w:pPr>
            <w:r w:rsidRPr="000D1C7B">
              <w:rPr>
                <w:rFonts w:ascii="Manrope" w:hAnsi="Manrope"/>
                <w:color w:val="3E3A37"/>
                <w:sz w:val="20"/>
                <w:szCs w:val="20"/>
              </w:rPr>
              <w:t xml:space="preserve">• Woonsituatie </w:t>
            </w:r>
          </w:p>
          <w:p w14:paraId="2A959E59" w14:textId="348849EA" w:rsidR="000D1C7B" w:rsidRPr="000D1C7B" w:rsidRDefault="000D1C7B">
            <w:pPr>
              <w:pStyle w:val="Lijstalinea"/>
              <w:ind w:left="0"/>
              <w:rPr>
                <w:rFonts w:ascii="Manrope" w:eastAsia="Arial Narrow" w:hAnsi="Manrope" w:cs="Arial Narrow"/>
                <w:color w:val="3E3A37"/>
                <w:sz w:val="20"/>
                <w:szCs w:val="20"/>
              </w:rPr>
            </w:pPr>
          </w:p>
        </w:tc>
        <w:tc>
          <w:tcPr>
            <w:tcW w:w="2708" w:type="dxa"/>
          </w:tcPr>
          <w:p w14:paraId="4D16D181" w14:textId="7FF30F0F" w:rsidR="000D1C7B" w:rsidRPr="000D1C7B" w:rsidRDefault="000D1C7B">
            <w:pPr>
              <w:pStyle w:val="Lijstalinea"/>
              <w:ind w:left="0"/>
              <w:rPr>
                <w:rFonts w:ascii="Manrope" w:hAnsi="Manrope"/>
                <w:color w:val="3E3A37"/>
                <w:sz w:val="20"/>
                <w:szCs w:val="20"/>
              </w:rPr>
            </w:pPr>
          </w:p>
        </w:tc>
      </w:tr>
      <w:tr w:rsidR="000D1C7B" w:rsidRPr="000D1C7B" w14:paraId="3CF18E45" w14:textId="77777777" w:rsidTr="00F547ED">
        <w:trPr>
          <w:trHeight w:val="614"/>
        </w:trPr>
        <w:tc>
          <w:tcPr>
            <w:tcW w:w="3573" w:type="dxa"/>
            <w:vMerge/>
            <w:tcMar>
              <w:top w:w="80" w:type="dxa"/>
              <w:left w:w="80" w:type="dxa"/>
              <w:bottom w:w="80" w:type="dxa"/>
              <w:right w:w="80" w:type="dxa"/>
            </w:tcMar>
          </w:tcPr>
          <w:p w14:paraId="643295BB" w14:textId="77777777" w:rsidR="000D1C7B" w:rsidRPr="000D1C7B" w:rsidRDefault="000D1C7B">
            <w:pPr>
              <w:rPr>
                <w:rFonts w:ascii="Manrope" w:hAnsi="Manrope"/>
                <w:b/>
                <w:bCs/>
                <w:color w:val="3E3A37"/>
                <w:sz w:val="20"/>
                <w:szCs w:val="20"/>
              </w:rPr>
            </w:pPr>
          </w:p>
        </w:tc>
        <w:tc>
          <w:tcPr>
            <w:tcW w:w="2929" w:type="dxa"/>
            <w:tcMar>
              <w:top w:w="80" w:type="dxa"/>
              <w:left w:w="80" w:type="dxa"/>
              <w:bottom w:w="80" w:type="dxa"/>
              <w:right w:w="80" w:type="dxa"/>
            </w:tcMar>
          </w:tcPr>
          <w:p w14:paraId="4DD1AD52" w14:textId="6B885D0A" w:rsidR="000D1C7B" w:rsidRPr="000D1C7B" w:rsidRDefault="000D1C7B">
            <w:pPr>
              <w:pStyle w:val="Lijstalinea"/>
              <w:ind w:left="0"/>
              <w:rPr>
                <w:rFonts w:ascii="Manrope" w:hAnsi="Manrope"/>
                <w:color w:val="3E3A37"/>
                <w:sz w:val="20"/>
                <w:szCs w:val="20"/>
              </w:rPr>
            </w:pPr>
            <w:r w:rsidRPr="000D1C7B">
              <w:rPr>
                <w:rFonts w:ascii="Manrope" w:hAnsi="Manrope"/>
                <w:color w:val="3E3A37"/>
                <w:sz w:val="20"/>
                <w:szCs w:val="20"/>
              </w:rPr>
              <w:t>• Psychologisch en sociaal functioneren: sociaal steunsysteem  / relatie?</w:t>
            </w:r>
          </w:p>
        </w:tc>
        <w:tc>
          <w:tcPr>
            <w:tcW w:w="2708" w:type="dxa"/>
          </w:tcPr>
          <w:p w14:paraId="03A71C33" w14:textId="0433AF1D" w:rsidR="000D1C7B" w:rsidRPr="000D1C7B" w:rsidRDefault="000D1C7B">
            <w:pPr>
              <w:pStyle w:val="Lijstalinea"/>
              <w:ind w:left="0"/>
              <w:rPr>
                <w:rFonts w:ascii="Manrope" w:hAnsi="Manrope"/>
                <w:color w:val="3E3A37"/>
                <w:sz w:val="20"/>
                <w:szCs w:val="20"/>
              </w:rPr>
            </w:pPr>
          </w:p>
        </w:tc>
      </w:tr>
      <w:tr w:rsidR="000D1C7B" w:rsidRPr="000D1C7B" w14:paraId="0F720459" w14:textId="77777777" w:rsidTr="00F547ED">
        <w:trPr>
          <w:trHeight w:val="290"/>
        </w:trPr>
        <w:tc>
          <w:tcPr>
            <w:tcW w:w="3573" w:type="dxa"/>
            <w:tcMar>
              <w:top w:w="80" w:type="dxa"/>
              <w:left w:w="80" w:type="dxa"/>
              <w:bottom w:w="80" w:type="dxa"/>
              <w:right w:w="80" w:type="dxa"/>
            </w:tcMar>
          </w:tcPr>
          <w:p w14:paraId="79216016" w14:textId="77777777" w:rsidR="00A535C4" w:rsidRPr="000D1C7B" w:rsidRDefault="0091558B">
            <w:pPr>
              <w:rPr>
                <w:rFonts w:ascii="Manrope" w:hAnsi="Manrope"/>
                <w:b/>
                <w:bCs/>
                <w:color w:val="3E3A37"/>
                <w:sz w:val="20"/>
                <w:szCs w:val="20"/>
              </w:rPr>
            </w:pPr>
            <w:r w:rsidRPr="000D1C7B">
              <w:rPr>
                <w:rFonts w:ascii="Manrope" w:hAnsi="Manrope"/>
                <w:b/>
                <w:bCs/>
                <w:color w:val="3E3A37"/>
                <w:sz w:val="20"/>
                <w:szCs w:val="20"/>
              </w:rPr>
              <w:t>Genderontwikkeling</w:t>
            </w:r>
            <w:r w:rsidR="00867FA0" w:rsidRPr="000D1C7B">
              <w:rPr>
                <w:rFonts w:ascii="Manrope" w:hAnsi="Manrope"/>
                <w:b/>
                <w:bCs/>
                <w:color w:val="3E3A37"/>
                <w:sz w:val="20"/>
                <w:szCs w:val="20"/>
              </w:rPr>
              <w:t xml:space="preserve"> </w:t>
            </w:r>
          </w:p>
          <w:p w14:paraId="7BA2E97A" w14:textId="77777777" w:rsidR="00801971" w:rsidRPr="000D1C7B" w:rsidRDefault="00801971">
            <w:pPr>
              <w:rPr>
                <w:rFonts w:ascii="Manrope" w:hAnsi="Manrope"/>
                <w:b/>
                <w:bCs/>
                <w:color w:val="3E3A37"/>
                <w:sz w:val="20"/>
                <w:szCs w:val="20"/>
              </w:rPr>
            </w:pPr>
          </w:p>
          <w:p w14:paraId="6EA8A4CB" w14:textId="77777777" w:rsidR="00867FA0" w:rsidRDefault="00867FA0">
            <w:pPr>
              <w:rPr>
                <w:rFonts w:ascii="Manrope" w:hAnsi="Manrope"/>
                <w:b/>
                <w:bCs/>
                <w:color w:val="3E3A37"/>
                <w:sz w:val="20"/>
                <w:szCs w:val="20"/>
              </w:rPr>
            </w:pPr>
            <w:r w:rsidRPr="000D1C7B">
              <w:rPr>
                <w:rFonts w:ascii="Manrope" w:hAnsi="Manrope"/>
                <w:b/>
                <w:bCs/>
                <w:color w:val="3E3A37"/>
                <w:sz w:val="20"/>
                <w:szCs w:val="20"/>
              </w:rPr>
              <w:t>Seksualiteitsontwikkeling</w:t>
            </w:r>
          </w:p>
          <w:p w14:paraId="2AA0C719" w14:textId="77777777" w:rsidR="000D1C7B" w:rsidRDefault="000D1C7B">
            <w:pPr>
              <w:rPr>
                <w:rFonts w:ascii="Manrope" w:hAnsi="Manrope"/>
                <w:b/>
                <w:bCs/>
                <w:color w:val="3E3A37"/>
                <w:sz w:val="20"/>
                <w:szCs w:val="20"/>
              </w:rPr>
            </w:pPr>
          </w:p>
          <w:p w14:paraId="09E98551" w14:textId="5AA7F07E" w:rsidR="000D1C7B" w:rsidRPr="000D1C7B" w:rsidRDefault="000D1C7B">
            <w:pPr>
              <w:rPr>
                <w:rFonts w:ascii="Manrope" w:hAnsi="Manrope"/>
                <w:color w:val="3E3A37"/>
                <w:sz w:val="20"/>
                <w:szCs w:val="20"/>
              </w:rPr>
            </w:pPr>
          </w:p>
        </w:tc>
        <w:tc>
          <w:tcPr>
            <w:tcW w:w="5637" w:type="dxa"/>
            <w:gridSpan w:val="2"/>
            <w:tcMar>
              <w:top w:w="80" w:type="dxa"/>
              <w:left w:w="80" w:type="dxa"/>
              <w:bottom w:w="80" w:type="dxa"/>
              <w:right w:w="80" w:type="dxa"/>
            </w:tcMar>
          </w:tcPr>
          <w:p w14:paraId="5821DF58" w14:textId="77777777" w:rsidR="00A535C4" w:rsidRDefault="00A535C4">
            <w:pPr>
              <w:rPr>
                <w:rFonts w:ascii="Manrope" w:hAnsi="Manrope"/>
                <w:color w:val="3E3A37"/>
                <w:sz w:val="20"/>
                <w:szCs w:val="20"/>
              </w:rPr>
            </w:pPr>
          </w:p>
          <w:p w14:paraId="69CA097C" w14:textId="77777777" w:rsidR="000D1C7B" w:rsidRDefault="000D1C7B">
            <w:pPr>
              <w:rPr>
                <w:rFonts w:ascii="Manrope" w:hAnsi="Manrope"/>
                <w:color w:val="3E3A37"/>
                <w:sz w:val="20"/>
                <w:szCs w:val="20"/>
              </w:rPr>
            </w:pPr>
          </w:p>
          <w:p w14:paraId="12BA7488" w14:textId="77777777" w:rsidR="000D1C7B" w:rsidRDefault="000D1C7B">
            <w:pPr>
              <w:rPr>
                <w:rFonts w:ascii="Manrope" w:hAnsi="Manrope"/>
                <w:color w:val="3E3A37"/>
                <w:sz w:val="20"/>
                <w:szCs w:val="20"/>
              </w:rPr>
            </w:pPr>
          </w:p>
          <w:p w14:paraId="5EAC34CA" w14:textId="77777777" w:rsidR="000D1C7B" w:rsidRPr="000D1C7B" w:rsidRDefault="000D1C7B">
            <w:pPr>
              <w:rPr>
                <w:rFonts w:ascii="Manrope" w:hAnsi="Manrope"/>
                <w:color w:val="3E3A37"/>
                <w:sz w:val="20"/>
                <w:szCs w:val="20"/>
              </w:rPr>
            </w:pPr>
          </w:p>
        </w:tc>
      </w:tr>
      <w:tr w:rsidR="000D1C7B" w:rsidRPr="000D1C7B" w14:paraId="3B5F86C1" w14:textId="77777777" w:rsidTr="00F547ED">
        <w:trPr>
          <w:trHeight w:val="290"/>
        </w:trPr>
        <w:tc>
          <w:tcPr>
            <w:tcW w:w="3573" w:type="dxa"/>
            <w:tcMar>
              <w:top w:w="80" w:type="dxa"/>
              <w:left w:w="80" w:type="dxa"/>
              <w:bottom w:w="80" w:type="dxa"/>
              <w:right w:w="80" w:type="dxa"/>
            </w:tcMar>
            <w:vAlign w:val="center"/>
          </w:tcPr>
          <w:p w14:paraId="0F64C0C6" w14:textId="77777777" w:rsidR="00A535C4" w:rsidRDefault="0091558B">
            <w:pPr>
              <w:rPr>
                <w:rFonts w:ascii="Manrope" w:hAnsi="Manrope"/>
                <w:b/>
                <w:bCs/>
                <w:color w:val="3E3A37"/>
                <w:sz w:val="20"/>
                <w:szCs w:val="20"/>
              </w:rPr>
            </w:pPr>
            <w:r w:rsidRPr="000D1C7B">
              <w:rPr>
                <w:rFonts w:ascii="Manrope" w:hAnsi="Manrope"/>
                <w:b/>
                <w:bCs/>
                <w:color w:val="3E3A37"/>
                <w:sz w:val="20"/>
                <w:szCs w:val="20"/>
              </w:rPr>
              <w:t>Relevante algemene  voorgeschiedenis</w:t>
            </w:r>
          </w:p>
          <w:p w14:paraId="7DEB2E21" w14:textId="77777777" w:rsidR="000D1C7B" w:rsidRDefault="000D1C7B">
            <w:pPr>
              <w:rPr>
                <w:rFonts w:ascii="Manrope" w:hAnsi="Manrope"/>
                <w:b/>
                <w:bCs/>
                <w:color w:val="3E3A37"/>
                <w:sz w:val="20"/>
                <w:szCs w:val="20"/>
              </w:rPr>
            </w:pPr>
          </w:p>
          <w:p w14:paraId="680BB509" w14:textId="77777777" w:rsidR="000D1C7B" w:rsidRDefault="000D1C7B">
            <w:pPr>
              <w:rPr>
                <w:rFonts w:ascii="Manrope" w:hAnsi="Manrope"/>
                <w:b/>
                <w:bCs/>
                <w:color w:val="3E3A37"/>
                <w:sz w:val="20"/>
                <w:szCs w:val="20"/>
              </w:rPr>
            </w:pPr>
          </w:p>
          <w:p w14:paraId="241D9171" w14:textId="77777777" w:rsidR="000D1C7B" w:rsidRPr="000D1C7B" w:rsidRDefault="000D1C7B">
            <w:pPr>
              <w:rPr>
                <w:rFonts w:ascii="Manrope" w:hAnsi="Manrope"/>
                <w:color w:val="3E3A37"/>
                <w:sz w:val="20"/>
                <w:szCs w:val="20"/>
              </w:rPr>
            </w:pPr>
          </w:p>
        </w:tc>
        <w:tc>
          <w:tcPr>
            <w:tcW w:w="5637" w:type="dxa"/>
            <w:gridSpan w:val="2"/>
            <w:tcMar>
              <w:top w:w="80" w:type="dxa"/>
              <w:left w:w="80" w:type="dxa"/>
              <w:bottom w:w="80" w:type="dxa"/>
              <w:right w:w="80" w:type="dxa"/>
            </w:tcMar>
          </w:tcPr>
          <w:p w14:paraId="1D615DFD" w14:textId="77777777" w:rsidR="00A535C4" w:rsidRPr="000D1C7B" w:rsidRDefault="00A535C4">
            <w:pPr>
              <w:rPr>
                <w:rFonts w:ascii="Manrope" w:hAnsi="Manrope"/>
                <w:color w:val="3E3A37"/>
                <w:sz w:val="20"/>
                <w:szCs w:val="20"/>
              </w:rPr>
            </w:pPr>
          </w:p>
        </w:tc>
      </w:tr>
      <w:tr w:rsidR="000D1C7B" w:rsidRPr="000D1C7B" w14:paraId="70B429ED" w14:textId="77777777" w:rsidTr="00F547ED">
        <w:trPr>
          <w:trHeight w:val="450"/>
        </w:trPr>
        <w:tc>
          <w:tcPr>
            <w:tcW w:w="3573" w:type="dxa"/>
            <w:tcMar>
              <w:top w:w="80" w:type="dxa"/>
              <w:left w:w="80" w:type="dxa"/>
              <w:bottom w:w="80" w:type="dxa"/>
              <w:right w:w="80" w:type="dxa"/>
            </w:tcMar>
            <w:vAlign w:val="center"/>
          </w:tcPr>
          <w:p w14:paraId="5AC17DC4" w14:textId="77777777" w:rsidR="00A535C4" w:rsidRPr="000D1C7B" w:rsidRDefault="0091558B">
            <w:pPr>
              <w:rPr>
                <w:rFonts w:ascii="Manrope" w:eastAsia="Arial Narrow" w:hAnsi="Manrope" w:cs="Arial Narrow"/>
                <w:b/>
                <w:bCs/>
                <w:color w:val="3E3A37"/>
                <w:sz w:val="20"/>
                <w:szCs w:val="20"/>
              </w:rPr>
            </w:pPr>
            <w:r w:rsidRPr="000D1C7B">
              <w:rPr>
                <w:rFonts w:ascii="Manrope" w:hAnsi="Manrope"/>
                <w:b/>
                <w:bCs/>
                <w:color w:val="3E3A37"/>
                <w:sz w:val="20"/>
                <w:szCs w:val="20"/>
              </w:rPr>
              <w:t>Psychologische voorgeschiedenis</w:t>
            </w:r>
          </w:p>
          <w:p w14:paraId="4C02B85F" w14:textId="77777777" w:rsidR="00A535C4" w:rsidRPr="000D1C7B" w:rsidRDefault="0091558B">
            <w:pPr>
              <w:rPr>
                <w:rFonts w:ascii="Manrope" w:hAnsi="Manrope"/>
                <w:color w:val="3E3A37"/>
                <w:sz w:val="20"/>
                <w:szCs w:val="20"/>
              </w:rPr>
            </w:pPr>
            <w:r w:rsidRPr="000D1C7B">
              <w:rPr>
                <w:rFonts w:ascii="Manrope" w:hAnsi="Manrope"/>
                <w:color w:val="3E3A37"/>
                <w:sz w:val="20"/>
                <w:szCs w:val="20"/>
              </w:rPr>
              <w:t>(Huidige en eerdere hulpverlening)</w:t>
            </w:r>
          </w:p>
        </w:tc>
        <w:tc>
          <w:tcPr>
            <w:tcW w:w="5637" w:type="dxa"/>
            <w:gridSpan w:val="2"/>
            <w:tcMar>
              <w:top w:w="80" w:type="dxa"/>
              <w:left w:w="80" w:type="dxa"/>
              <w:bottom w:w="80" w:type="dxa"/>
              <w:right w:w="80" w:type="dxa"/>
            </w:tcMar>
          </w:tcPr>
          <w:p w14:paraId="1C7AE259" w14:textId="77777777" w:rsidR="00A535C4" w:rsidRDefault="00A535C4">
            <w:pPr>
              <w:rPr>
                <w:rFonts w:ascii="Manrope" w:hAnsi="Manrope"/>
                <w:color w:val="3E3A37"/>
                <w:sz w:val="20"/>
                <w:szCs w:val="20"/>
              </w:rPr>
            </w:pPr>
          </w:p>
          <w:p w14:paraId="092EF59E" w14:textId="77777777" w:rsidR="00307146" w:rsidRDefault="00307146">
            <w:pPr>
              <w:rPr>
                <w:rFonts w:ascii="Manrope" w:hAnsi="Manrope"/>
                <w:color w:val="3E3A37"/>
                <w:sz w:val="20"/>
                <w:szCs w:val="20"/>
              </w:rPr>
            </w:pPr>
          </w:p>
          <w:p w14:paraId="1F67EB22" w14:textId="77777777" w:rsidR="00307146" w:rsidRPr="000D1C7B" w:rsidRDefault="00307146">
            <w:pPr>
              <w:rPr>
                <w:rFonts w:ascii="Manrope" w:hAnsi="Manrope"/>
                <w:color w:val="3E3A37"/>
                <w:sz w:val="20"/>
                <w:szCs w:val="20"/>
              </w:rPr>
            </w:pPr>
          </w:p>
        </w:tc>
      </w:tr>
      <w:tr w:rsidR="000D1C7B" w:rsidRPr="000D1C7B" w14:paraId="6055AF0C" w14:textId="77777777" w:rsidTr="00F547ED">
        <w:trPr>
          <w:trHeight w:val="230"/>
        </w:trPr>
        <w:tc>
          <w:tcPr>
            <w:tcW w:w="3573" w:type="dxa"/>
            <w:tcMar>
              <w:top w:w="80" w:type="dxa"/>
              <w:left w:w="80" w:type="dxa"/>
              <w:bottom w:w="80" w:type="dxa"/>
              <w:right w:w="80" w:type="dxa"/>
            </w:tcMar>
          </w:tcPr>
          <w:p w14:paraId="4AB95A3D" w14:textId="77777777" w:rsidR="00A535C4" w:rsidRPr="000D1C7B" w:rsidRDefault="0091558B">
            <w:pPr>
              <w:rPr>
                <w:rFonts w:ascii="Manrope" w:hAnsi="Manrope"/>
                <w:color w:val="3E3A37"/>
                <w:sz w:val="20"/>
                <w:szCs w:val="20"/>
              </w:rPr>
            </w:pPr>
            <w:r w:rsidRPr="000D1C7B">
              <w:rPr>
                <w:rFonts w:ascii="Manrope" w:hAnsi="Manrope"/>
                <w:b/>
                <w:bCs/>
                <w:color w:val="3E3A37"/>
                <w:sz w:val="20"/>
                <w:szCs w:val="20"/>
              </w:rPr>
              <w:t>DSM 5 classificatie</w:t>
            </w:r>
          </w:p>
        </w:tc>
        <w:tc>
          <w:tcPr>
            <w:tcW w:w="5637" w:type="dxa"/>
            <w:gridSpan w:val="2"/>
            <w:tcMar>
              <w:top w:w="80" w:type="dxa"/>
              <w:left w:w="80" w:type="dxa"/>
              <w:bottom w:w="80" w:type="dxa"/>
              <w:right w:w="80" w:type="dxa"/>
            </w:tcMar>
          </w:tcPr>
          <w:p w14:paraId="43C7BACA" w14:textId="77777777" w:rsidR="00A535C4" w:rsidRPr="000D1C7B" w:rsidRDefault="0091558B">
            <w:pPr>
              <w:rPr>
                <w:rFonts w:ascii="Manrope" w:hAnsi="Manrope"/>
                <w:color w:val="3E3A37"/>
                <w:sz w:val="20"/>
                <w:szCs w:val="20"/>
              </w:rPr>
            </w:pPr>
            <w:r w:rsidRPr="000D1C7B">
              <w:rPr>
                <w:rFonts w:ascii="Manrope" w:hAnsi="Manrope"/>
                <w:color w:val="3E3A37"/>
                <w:sz w:val="20"/>
                <w:szCs w:val="20"/>
              </w:rPr>
              <w:t>302.85 Genderdysforie bij adolescenten of volwassenen</w:t>
            </w:r>
          </w:p>
        </w:tc>
      </w:tr>
      <w:tr w:rsidR="00F101FA" w:rsidRPr="000D1C7B" w14:paraId="12C24923" w14:textId="77777777" w:rsidTr="00F547ED">
        <w:trPr>
          <w:trHeight w:val="87"/>
        </w:trPr>
        <w:tc>
          <w:tcPr>
            <w:tcW w:w="3573" w:type="dxa"/>
            <w:vMerge w:val="restart"/>
            <w:tcMar>
              <w:top w:w="80" w:type="dxa"/>
              <w:left w:w="80" w:type="dxa"/>
              <w:bottom w:w="80" w:type="dxa"/>
              <w:right w:w="80" w:type="dxa"/>
            </w:tcMar>
          </w:tcPr>
          <w:p w14:paraId="52294D21" w14:textId="77777777" w:rsidR="00F101FA" w:rsidRPr="000D1C7B" w:rsidRDefault="00F101FA">
            <w:pPr>
              <w:rPr>
                <w:rFonts w:ascii="Manrope" w:hAnsi="Manrope"/>
                <w:color w:val="3E3A37"/>
                <w:sz w:val="20"/>
                <w:szCs w:val="20"/>
              </w:rPr>
            </w:pPr>
            <w:r w:rsidRPr="000D1C7B">
              <w:rPr>
                <w:rFonts w:ascii="Manrope" w:hAnsi="Manrope"/>
                <w:b/>
                <w:bCs/>
                <w:color w:val="3E3A37"/>
                <w:sz w:val="20"/>
                <w:szCs w:val="20"/>
              </w:rPr>
              <w:t>Relevante somatische factoren</w:t>
            </w:r>
          </w:p>
        </w:tc>
        <w:tc>
          <w:tcPr>
            <w:tcW w:w="2929" w:type="dxa"/>
            <w:tcMar>
              <w:top w:w="80" w:type="dxa"/>
              <w:left w:w="80" w:type="dxa"/>
              <w:bottom w:w="80" w:type="dxa"/>
              <w:right w:w="80" w:type="dxa"/>
            </w:tcMar>
          </w:tcPr>
          <w:p w14:paraId="7F9616B4" w14:textId="1FC3C715" w:rsidR="00F101FA" w:rsidRPr="000D1C7B" w:rsidRDefault="00F101FA" w:rsidP="00F101FA">
            <w:pPr>
              <w:rPr>
                <w:rFonts w:ascii="Manrope" w:hAnsi="Manrope"/>
                <w:color w:val="3E3A37"/>
                <w:sz w:val="20"/>
                <w:szCs w:val="20"/>
              </w:rPr>
            </w:pPr>
            <w:r>
              <w:rPr>
                <w:rFonts w:ascii="Manrope" w:hAnsi="Manrope"/>
                <w:color w:val="3E3A37"/>
                <w:sz w:val="20"/>
                <w:szCs w:val="20"/>
              </w:rPr>
              <w:t>BMI?</w:t>
            </w:r>
          </w:p>
        </w:tc>
        <w:tc>
          <w:tcPr>
            <w:tcW w:w="2708" w:type="dxa"/>
          </w:tcPr>
          <w:p w14:paraId="4172E255" w14:textId="0C2B98EB" w:rsidR="00F101FA" w:rsidRPr="000D1C7B" w:rsidRDefault="00F101FA" w:rsidP="00F101FA">
            <w:pPr>
              <w:rPr>
                <w:rFonts w:ascii="Manrope" w:hAnsi="Manrope"/>
                <w:color w:val="3E3A37"/>
                <w:sz w:val="20"/>
                <w:szCs w:val="20"/>
              </w:rPr>
            </w:pPr>
          </w:p>
        </w:tc>
      </w:tr>
      <w:tr w:rsidR="00F101FA" w:rsidRPr="000D1C7B" w14:paraId="70A33339" w14:textId="77777777" w:rsidTr="00F547ED">
        <w:trPr>
          <w:trHeight w:val="74"/>
        </w:trPr>
        <w:tc>
          <w:tcPr>
            <w:tcW w:w="3573" w:type="dxa"/>
            <w:vMerge/>
            <w:tcMar>
              <w:top w:w="80" w:type="dxa"/>
              <w:left w:w="80" w:type="dxa"/>
              <w:bottom w:w="80" w:type="dxa"/>
              <w:right w:w="80" w:type="dxa"/>
            </w:tcMar>
          </w:tcPr>
          <w:p w14:paraId="3A1CEE5B" w14:textId="77777777" w:rsidR="00F101FA" w:rsidRPr="000D1C7B" w:rsidRDefault="00F101FA">
            <w:pPr>
              <w:rPr>
                <w:rFonts w:ascii="Manrope" w:hAnsi="Manrope"/>
                <w:b/>
                <w:bCs/>
                <w:color w:val="3E3A37"/>
                <w:sz w:val="20"/>
                <w:szCs w:val="20"/>
              </w:rPr>
            </w:pPr>
          </w:p>
        </w:tc>
        <w:tc>
          <w:tcPr>
            <w:tcW w:w="2929" w:type="dxa"/>
            <w:tcMar>
              <w:top w:w="80" w:type="dxa"/>
              <w:left w:w="80" w:type="dxa"/>
              <w:bottom w:w="80" w:type="dxa"/>
              <w:right w:w="80" w:type="dxa"/>
            </w:tcMar>
          </w:tcPr>
          <w:p w14:paraId="1E6462B6" w14:textId="7EFBE2EC" w:rsidR="00F101FA" w:rsidRPr="000D1C7B" w:rsidRDefault="00F101FA" w:rsidP="00F101FA">
            <w:pPr>
              <w:rPr>
                <w:rFonts w:ascii="Manrope" w:hAnsi="Manrope"/>
                <w:color w:val="3E3A37"/>
                <w:sz w:val="20"/>
                <w:szCs w:val="20"/>
              </w:rPr>
            </w:pPr>
            <w:r>
              <w:rPr>
                <w:rFonts w:ascii="Manrope" w:hAnsi="Manrope"/>
                <w:color w:val="3E3A37"/>
                <w:sz w:val="20"/>
                <w:szCs w:val="20"/>
              </w:rPr>
              <w:t>Medicatiegebruik</w:t>
            </w:r>
          </w:p>
        </w:tc>
        <w:tc>
          <w:tcPr>
            <w:tcW w:w="2708" w:type="dxa"/>
          </w:tcPr>
          <w:p w14:paraId="02F0F2E7" w14:textId="535A65F5" w:rsidR="00F101FA" w:rsidRPr="00F101FA" w:rsidRDefault="00F101FA" w:rsidP="00F101FA">
            <w:pPr>
              <w:rPr>
                <w:rFonts w:ascii="Manrope" w:hAnsi="Manrope"/>
                <w:color w:val="3E3A37"/>
                <w:sz w:val="20"/>
                <w:szCs w:val="20"/>
                <w:vertAlign w:val="subscript"/>
              </w:rPr>
            </w:pPr>
            <w:r>
              <w:rPr>
                <w:rFonts w:ascii="Manrope" w:hAnsi="Manrope"/>
                <w:color w:val="3E3A37"/>
                <w:sz w:val="20"/>
                <w:szCs w:val="20"/>
              </w:rPr>
              <w:t xml:space="preserve">   </w:t>
            </w:r>
            <w:r>
              <w:rPr>
                <w:rFonts w:ascii="Manrope" w:hAnsi="Manrope"/>
                <w:color w:val="3E3A37"/>
                <w:sz w:val="20"/>
                <w:szCs w:val="20"/>
              </w:rPr>
              <w:fldChar w:fldCharType="begin">
                <w:ffData>
                  <w:name w:val="Selectievakje1"/>
                  <w:enabled/>
                  <w:calcOnExit w:val="0"/>
                  <w:checkBox>
                    <w:size w:val="16"/>
                    <w:default w:val="0"/>
                  </w:checkBox>
                </w:ffData>
              </w:fldChar>
            </w:r>
            <w:bookmarkStart w:id="0" w:name="Selectievakje1"/>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bookmarkEnd w:id="0"/>
            <w:r>
              <w:rPr>
                <w:rFonts w:ascii="Manrope" w:hAnsi="Manrope"/>
                <w:color w:val="3E3A37"/>
                <w:sz w:val="20"/>
                <w:szCs w:val="20"/>
              </w:rPr>
              <w:t xml:space="preserve"> Ja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Nee</w:t>
            </w:r>
          </w:p>
        </w:tc>
      </w:tr>
      <w:tr w:rsidR="00F101FA" w:rsidRPr="000D1C7B" w14:paraId="5BF79EC4" w14:textId="77777777" w:rsidTr="00F547ED">
        <w:trPr>
          <w:trHeight w:val="74"/>
        </w:trPr>
        <w:tc>
          <w:tcPr>
            <w:tcW w:w="3573" w:type="dxa"/>
            <w:vMerge/>
            <w:tcMar>
              <w:top w:w="80" w:type="dxa"/>
              <w:left w:w="80" w:type="dxa"/>
              <w:bottom w:w="80" w:type="dxa"/>
              <w:right w:w="80" w:type="dxa"/>
            </w:tcMar>
          </w:tcPr>
          <w:p w14:paraId="3FF11176" w14:textId="77777777" w:rsidR="00F101FA" w:rsidRPr="000D1C7B" w:rsidRDefault="00F101FA">
            <w:pPr>
              <w:rPr>
                <w:rFonts w:ascii="Manrope" w:hAnsi="Manrope"/>
                <w:b/>
                <w:bCs/>
                <w:color w:val="3E3A37"/>
                <w:sz w:val="20"/>
                <w:szCs w:val="20"/>
              </w:rPr>
            </w:pPr>
          </w:p>
        </w:tc>
        <w:tc>
          <w:tcPr>
            <w:tcW w:w="2929" w:type="dxa"/>
            <w:tcMar>
              <w:top w:w="80" w:type="dxa"/>
              <w:left w:w="80" w:type="dxa"/>
              <w:bottom w:w="80" w:type="dxa"/>
              <w:right w:w="80" w:type="dxa"/>
            </w:tcMar>
          </w:tcPr>
          <w:p w14:paraId="714D6E30" w14:textId="28668769" w:rsidR="00F101FA" w:rsidRPr="000D1C7B" w:rsidRDefault="00F101FA" w:rsidP="00F101FA">
            <w:pPr>
              <w:rPr>
                <w:rFonts w:ascii="Manrope" w:hAnsi="Manrope"/>
                <w:color w:val="3E3A37"/>
                <w:sz w:val="20"/>
                <w:szCs w:val="20"/>
              </w:rPr>
            </w:pPr>
            <w:r>
              <w:rPr>
                <w:rFonts w:ascii="Manrope" w:hAnsi="Manrope"/>
                <w:color w:val="3E3A37"/>
                <w:sz w:val="20"/>
                <w:szCs w:val="20"/>
              </w:rPr>
              <w:t>Onder behandeling (geweest) bij een medisch specialist?</w:t>
            </w:r>
          </w:p>
        </w:tc>
        <w:tc>
          <w:tcPr>
            <w:tcW w:w="2708" w:type="dxa"/>
          </w:tcPr>
          <w:p w14:paraId="1E37C119" w14:textId="1EF81232" w:rsidR="00F101FA" w:rsidRPr="000D1C7B" w:rsidRDefault="00F101FA" w:rsidP="00F101FA">
            <w:pPr>
              <w:rPr>
                <w:rFonts w:ascii="Manrope" w:hAnsi="Manrope"/>
                <w:color w:val="3E3A37"/>
                <w:sz w:val="20"/>
                <w:szCs w:val="20"/>
              </w:rPr>
            </w:pPr>
            <w:r>
              <w:rPr>
                <w:rFonts w:ascii="Manrope" w:hAnsi="Manrope"/>
                <w:color w:val="3E3A37"/>
                <w:sz w:val="20"/>
                <w:szCs w:val="20"/>
              </w:rPr>
              <w:t xml:space="preserve">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Ja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Nee</w:t>
            </w:r>
          </w:p>
        </w:tc>
      </w:tr>
      <w:tr w:rsidR="00F101FA" w:rsidRPr="000D1C7B" w14:paraId="2E8B5A8E" w14:textId="77777777" w:rsidTr="00F547ED">
        <w:trPr>
          <w:trHeight w:val="74"/>
        </w:trPr>
        <w:tc>
          <w:tcPr>
            <w:tcW w:w="3573" w:type="dxa"/>
            <w:vMerge/>
            <w:tcMar>
              <w:top w:w="80" w:type="dxa"/>
              <w:left w:w="80" w:type="dxa"/>
              <w:bottom w:w="80" w:type="dxa"/>
              <w:right w:w="80" w:type="dxa"/>
            </w:tcMar>
          </w:tcPr>
          <w:p w14:paraId="4592B85E" w14:textId="77777777" w:rsidR="00F101FA" w:rsidRPr="000D1C7B" w:rsidRDefault="00F101FA">
            <w:pPr>
              <w:rPr>
                <w:rFonts w:ascii="Manrope" w:hAnsi="Manrope"/>
                <w:b/>
                <w:bCs/>
                <w:color w:val="3E3A37"/>
                <w:sz w:val="20"/>
                <w:szCs w:val="20"/>
              </w:rPr>
            </w:pPr>
          </w:p>
        </w:tc>
        <w:tc>
          <w:tcPr>
            <w:tcW w:w="2929" w:type="dxa"/>
            <w:tcMar>
              <w:top w:w="80" w:type="dxa"/>
              <w:left w:w="80" w:type="dxa"/>
              <w:bottom w:w="80" w:type="dxa"/>
              <w:right w:w="80" w:type="dxa"/>
            </w:tcMar>
          </w:tcPr>
          <w:p w14:paraId="7A13DD35" w14:textId="2048E05D" w:rsidR="00F101FA" w:rsidRPr="000D1C7B" w:rsidRDefault="00F101FA" w:rsidP="00F101FA">
            <w:pPr>
              <w:rPr>
                <w:rFonts w:ascii="Manrope" w:hAnsi="Manrope"/>
                <w:color w:val="3E3A37"/>
                <w:sz w:val="20"/>
                <w:szCs w:val="20"/>
              </w:rPr>
            </w:pPr>
            <w:r>
              <w:rPr>
                <w:rFonts w:ascii="Manrope" w:hAnsi="Manrope"/>
                <w:color w:val="3E3A37"/>
                <w:sz w:val="20"/>
                <w:szCs w:val="20"/>
              </w:rPr>
              <w:t>Indien ja, voor welke aandoening(en) en wanneer is / zijn deze aandoening(en) vastgesteld (jaartal)</w:t>
            </w:r>
          </w:p>
        </w:tc>
        <w:tc>
          <w:tcPr>
            <w:tcW w:w="2708" w:type="dxa"/>
          </w:tcPr>
          <w:p w14:paraId="28B7CEF5" w14:textId="1BE34D29" w:rsidR="00F101FA" w:rsidRPr="000D1C7B" w:rsidRDefault="00F101FA" w:rsidP="00F101FA">
            <w:pPr>
              <w:rPr>
                <w:rFonts w:ascii="Manrope" w:hAnsi="Manrope"/>
                <w:color w:val="3E3A37"/>
                <w:sz w:val="20"/>
                <w:szCs w:val="20"/>
              </w:rPr>
            </w:pPr>
          </w:p>
        </w:tc>
      </w:tr>
      <w:tr w:rsidR="00F101FA" w:rsidRPr="000D1C7B" w14:paraId="6E639C90" w14:textId="77777777" w:rsidTr="00F547ED">
        <w:trPr>
          <w:trHeight w:val="74"/>
        </w:trPr>
        <w:tc>
          <w:tcPr>
            <w:tcW w:w="3573" w:type="dxa"/>
            <w:vMerge/>
            <w:tcMar>
              <w:top w:w="80" w:type="dxa"/>
              <w:left w:w="80" w:type="dxa"/>
              <w:bottom w:w="80" w:type="dxa"/>
              <w:right w:w="80" w:type="dxa"/>
            </w:tcMar>
          </w:tcPr>
          <w:p w14:paraId="331DD35A" w14:textId="77777777" w:rsidR="00F101FA" w:rsidRPr="000D1C7B" w:rsidRDefault="00F101FA">
            <w:pPr>
              <w:rPr>
                <w:rFonts w:ascii="Manrope" w:hAnsi="Manrope"/>
                <w:b/>
                <w:bCs/>
                <w:color w:val="3E3A37"/>
                <w:sz w:val="20"/>
                <w:szCs w:val="20"/>
              </w:rPr>
            </w:pPr>
          </w:p>
        </w:tc>
        <w:tc>
          <w:tcPr>
            <w:tcW w:w="2929" w:type="dxa"/>
            <w:tcMar>
              <w:top w:w="80" w:type="dxa"/>
              <w:left w:w="80" w:type="dxa"/>
              <w:bottom w:w="80" w:type="dxa"/>
              <w:right w:w="80" w:type="dxa"/>
            </w:tcMar>
          </w:tcPr>
          <w:p w14:paraId="38B892C4" w14:textId="0825918A" w:rsidR="00F101FA" w:rsidRPr="000D1C7B" w:rsidRDefault="00F101FA" w:rsidP="00F101FA">
            <w:pPr>
              <w:rPr>
                <w:rFonts w:ascii="Manrope" w:hAnsi="Manrope"/>
                <w:color w:val="3E3A37"/>
                <w:sz w:val="20"/>
                <w:szCs w:val="20"/>
              </w:rPr>
            </w:pPr>
            <w:r>
              <w:rPr>
                <w:rFonts w:ascii="Manrope" w:hAnsi="Manrope"/>
                <w:color w:val="3E3A37"/>
                <w:sz w:val="20"/>
                <w:szCs w:val="20"/>
              </w:rPr>
              <w:t>Doorgemaakte trombose (longembolie en/of diep veneuze trombose?)</w:t>
            </w:r>
          </w:p>
        </w:tc>
        <w:tc>
          <w:tcPr>
            <w:tcW w:w="2708" w:type="dxa"/>
          </w:tcPr>
          <w:p w14:paraId="1A41EE67" w14:textId="2DDEC4DB" w:rsidR="00F101FA" w:rsidRPr="000D1C7B" w:rsidRDefault="00F101FA" w:rsidP="00F101FA">
            <w:pPr>
              <w:rPr>
                <w:rFonts w:ascii="Manrope" w:hAnsi="Manrope"/>
                <w:color w:val="3E3A37"/>
                <w:sz w:val="20"/>
                <w:szCs w:val="20"/>
              </w:rPr>
            </w:pPr>
            <w:r>
              <w:rPr>
                <w:rFonts w:ascii="Manrope" w:hAnsi="Manrope"/>
                <w:color w:val="3E3A37"/>
                <w:sz w:val="20"/>
                <w:szCs w:val="20"/>
              </w:rPr>
              <w:t xml:space="preserve">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Ja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Nee</w:t>
            </w:r>
          </w:p>
        </w:tc>
      </w:tr>
      <w:tr w:rsidR="00F101FA" w:rsidRPr="000D1C7B" w14:paraId="2FEF59F5" w14:textId="77777777" w:rsidTr="00F547ED">
        <w:trPr>
          <w:trHeight w:val="74"/>
        </w:trPr>
        <w:tc>
          <w:tcPr>
            <w:tcW w:w="3573" w:type="dxa"/>
            <w:vMerge/>
            <w:tcMar>
              <w:top w:w="80" w:type="dxa"/>
              <w:left w:w="80" w:type="dxa"/>
              <w:bottom w:w="80" w:type="dxa"/>
              <w:right w:w="80" w:type="dxa"/>
            </w:tcMar>
          </w:tcPr>
          <w:p w14:paraId="7E7A3486" w14:textId="77777777" w:rsidR="00F101FA" w:rsidRPr="000D1C7B" w:rsidRDefault="00F101FA">
            <w:pPr>
              <w:rPr>
                <w:rFonts w:ascii="Manrope" w:hAnsi="Manrope"/>
                <w:b/>
                <w:bCs/>
                <w:color w:val="3E3A37"/>
                <w:sz w:val="20"/>
                <w:szCs w:val="20"/>
              </w:rPr>
            </w:pPr>
          </w:p>
        </w:tc>
        <w:tc>
          <w:tcPr>
            <w:tcW w:w="2929" w:type="dxa"/>
            <w:tcMar>
              <w:top w:w="80" w:type="dxa"/>
              <w:left w:w="80" w:type="dxa"/>
              <w:bottom w:w="80" w:type="dxa"/>
              <w:right w:w="80" w:type="dxa"/>
            </w:tcMar>
          </w:tcPr>
          <w:p w14:paraId="23DCEBF8" w14:textId="77777777" w:rsidR="00F101FA" w:rsidRDefault="00F101FA" w:rsidP="00F101FA">
            <w:pPr>
              <w:rPr>
                <w:rFonts w:ascii="Manrope" w:hAnsi="Manrope"/>
                <w:color w:val="3E3A37"/>
                <w:sz w:val="20"/>
                <w:szCs w:val="20"/>
              </w:rPr>
            </w:pPr>
            <w:r>
              <w:rPr>
                <w:rFonts w:ascii="Manrope" w:hAnsi="Manrope"/>
                <w:color w:val="3E3A37"/>
                <w:sz w:val="20"/>
                <w:szCs w:val="20"/>
              </w:rPr>
              <w:t>Indien ja, graag toelichten</w:t>
            </w:r>
          </w:p>
          <w:p w14:paraId="7D3799B8" w14:textId="77777777" w:rsidR="00F101FA" w:rsidRDefault="00F101FA" w:rsidP="00F101FA">
            <w:pPr>
              <w:rPr>
                <w:rFonts w:ascii="Manrope" w:hAnsi="Manrope"/>
                <w:color w:val="3E3A37"/>
                <w:sz w:val="20"/>
                <w:szCs w:val="20"/>
              </w:rPr>
            </w:pPr>
          </w:p>
          <w:p w14:paraId="3B984E46" w14:textId="77777777" w:rsidR="00F101FA" w:rsidRDefault="00F101FA" w:rsidP="00F101FA">
            <w:pPr>
              <w:rPr>
                <w:rFonts w:ascii="Manrope" w:hAnsi="Manrope"/>
                <w:color w:val="3E3A37"/>
                <w:sz w:val="20"/>
                <w:szCs w:val="20"/>
              </w:rPr>
            </w:pPr>
          </w:p>
          <w:p w14:paraId="692338B4" w14:textId="2672D68D" w:rsidR="00F101FA" w:rsidRPr="000D1C7B" w:rsidRDefault="00F101FA" w:rsidP="00F101FA">
            <w:pPr>
              <w:rPr>
                <w:rFonts w:ascii="Manrope" w:hAnsi="Manrope"/>
                <w:color w:val="3E3A37"/>
                <w:sz w:val="20"/>
                <w:szCs w:val="20"/>
              </w:rPr>
            </w:pPr>
          </w:p>
        </w:tc>
        <w:tc>
          <w:tcPr>
            <w:tcW w:w="2708" w:type="dxa"/>
          </w:tcPr>
          <w:p w14:paraId="313DEE65" w14:textId="356E7249" w:rsidR="00F101FA" w:rsidRPr="000D1C7B" w:rsidRDefault="00F101FA" w:rsidP="00F101FA">
            <w:pPr>
              <w:rPr>
                <w:rFonts w:ascii="Manrope" w:hAnsi="Manrope"/>
                <w:color w:val="3E3A37"/>
                <w:sz w:val="20"/>
                <w:szCs w:val="20"/>
              </w:rPr>
            </w:pPr>
          </w:p>
        </w:tc>
      </w:tr>
      <w:tr w:rsidR="00F101FA" w:rsidRPr="000D1C7B" w14:paraId="63A5F5BF" w14:textId="77777777" w:rsidTr="00F547ED">
        <w:trPr>
          <w:trHeight w:val="74"/>
        </w:trPr>
        <w:tc>
          <w:tcPr>
            <w:tcW w:w="3573" w:type="dxa"/>
            <w:vMerge/>
            <w:tcMar>
              <w:top w:w="80" w:type="dxa"/>
              <w:left w:w="80" w:type="dxa"/>
              <w:bottom w:w="80" w:type="dxa"/>
              <w:right w:w="80" w:type="dxa"/>
            </w:tcMar>
          </w:tcPr>
          <w:p w14:paraId="0C5AC780" w14:textId="77777777" w:rsidR="00F101FA" w:rsidRPr="000D1C7B" w:rsidRDefault="00F101FA">
            <w:pPr>
              <w:rPr>
                <w:rFonts w:ascii="Manrope" w:hAnsi="Manrope"/>
                <w:b/>
                <w:bCs/>
                <w:color w:val="3E3A37"/>
                <w:sz w:val="20"/>
                <w:szCs w:val="20"/>
              </w:rPr>
            </w:pPr>
          </w:p>
        </w:tc>
        <w:tc>
          <w:tcPr>
            <w:tcW w:w="2929" w:type="dxa"/>
            <w:tcMar>
              <w:top w:w="80" w:type="dxa"/>
              <w:left w:w="80" w:type="dxa"/>
              <w:bottom w:w="80" w:type="dxa"/>
              <w:right w:w="80" w:type="dxa"/>
            </w:tcMar>
          </w:tcPr>
          <w:p w14:paraId="628F7AFF" w14:textId="1E48465B" w:rsidR="00F101FA" w:rsidRPr="000D1C7B" w:rsidRDefault="00F101FA" w:rsidP="00F101FA">
            <w:pPr>
              <w:rPr>
                <w:rFonts w:ascii="Manrope" w:hAnsi="Manrope"/>
                <w:color w:val="3E3A37"/>
                <w:sz w:val="20"/>
                <w:szCs w:val="20"/>
              </w:rPr>
            </w:pPr>
            <w:r>
              <w:rPr>
                <w:rFonts w:ascii="Manrope" w:hAnsi="Manrope"/>
                <w:color w:val="3E3A37"/>
                <w:sz w:val="20"/>
                <w:szCs w:val="20"/>
              </w:rPr>
              <w:t xml:space="preserve">Bekend met hart- en vaatziekten (bv. Hartinfarct, </w:t>
            </w:r>
            <w:r>
              <w:rPr>
                <w:rFonts w:ascii="Manrope" w:hAnsi="Manrope"/>
                <w:color w:val="3E3A37"/>
                <w:sz w:val="20"/>
                <w:szCs w:val="20"/>
              </w:rPr>
              <w:lastRenderedPageBreak/>
              <w:t>herseninfarct, hartritmestoornissen etc.?)</w:t>
            </w:r>
          </w:p>
        </w:tc>
        <w:tc>
          <w:tcPr>
            <w:tcW w:w="2708" w:type="dxa"/>
          </w:tcPr>
          <w:p w14:paraId="11A43585" w14:textId="5632E458" w:rsidR="00F101FA" w:rsidRPr="000D1C7B" w:rsidRDefault="00F101FA" w:rsidP="00F101FA">
            <w:pPr>
              <w:rPr>
                <w:rFonts w:ascii="Manrope" w:hAnsi="Manrope"/>
                <w:color w:val="3E3A37"/>
                <w:sz w:val="20"/>
                <w:szCs w:val="20"/>
              </w:rPr>
            </w:pPr>
            <w:r>
              <w:rPr>
                <w:rFonts w:ascii="Manrope" w:hAnsi="Manrope"/>
                <w:color w:val="3E3A37"/>
                <w:sz w:val="20"/>
                <w:szCs w:val="20"/>
              </w:rPr>
              <w:lastRenderedPageBreak/>
              <w:t xml:space="preserve">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Ja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Nee</w:t>
            </w:r>
          </w:p>
        </w:tc>
      </w:tr>
      <w:tr w:rsidR="00F101FA" w:rsidRPr="000D1C7B" w14:paraId="15558505" w14:textId="77777777" w:rsidTr="00F547ED">
        <w:trPr>
          <w:trHeight w:val="74"/>
        </w:trPr>
        <w:tc>
          <w:tcPr>
            <w:tcW w:w="3573" w:type="dxa"/>
            <w:vMerge/>
            <w:tcMar>
              <w:top w:w="80" w:type="dxa"/>
              <w:left w:w="80" w:type="dxa"/>
              <w:bottom w:w="80" w:type="dxa"/>
              <w:right w:w="80" w:type="dxa"/>
            </w:tcMar>
          </w:tcPr>
          <w:p w14:paraId="70D196B2" w14:textId="77777777" w:rsidR="00F101FA" w:rsidRPr="000D1C7B" w:rsidRDefault="00F101FA">
            <w:pPr>
              <w:rPr>
                <w:rFonts w:ascii="Manrope" w:hAnsi="Manrope"/>
                <w:b/>
                <w:bCs/>
                <w:color w:val="3E3A37"/>
                <w:sz w:val="20"/>
                <w:szCs w:val="20"/>
              </w:rPr>
            </w:pPr>
          </w:p>
        </w:tc>
        <w:tc>
          <w:tcPr>
            <w:tcW w:w="2929" w:type="dxa"/>
            <w:tcMar>
              <w:top w:w="80" w:type="dxa"/>
              <w:left w:w="80" w:type="dxa"/>
              <w:bottom w:w="80" w:type="dxa"/>
              <w:right w:w="80" w:type="dxa"/>
            </w:tcMar>
          </w:tcPr>
          <w:p w14:paraId="04BEA72E" w14:textId="77777777" w:rsidR="00F101FA" w:rsidRDefault="00F101FA" w:rsidP="00F101FA">
            <w:pPr>
              <w:rPr>
                <w:rFonts w:ascii="Manrope" w:hAnsi="Manrope"/>
                <w:color w:val="3E3A37"/>
                <w:sz w:val="20"/>
                <w:szCs w:val="20"/>
              </w:rPr>
            </w:pPr>
            <w:r>
              <w:rPr>
                <w:rFonts w:ascii="Manrope" w:hAnsi="Manrope"/>
                <w:color w:val="3E3A37"/>
                <w:sz w:val="20"/>
                <w:szCs w:val="20"/>
              </w:rPr>
              <w:t>Indien ja, graag toelichten</w:t>
            </w:r>
          </w:p>
          <w:p w14:paraId="6AD5DB9A" w14:textId="77777777" w:rsidR="00F101FA" w:rsidRDefault="00F101FA" w:rsidP="00F101FA">
            <w:pPr>
              <w:rPr>
                <w:rFonts w:ascii="Manrope" w:hAnsi="Manrope"/>
                <w:color w:val="3E3A37"/>
                <w:sz w:val="20"/>
                <w:szCs w:val="20"/>
              </w:rPr>
            </w:pPr>
          </w:p>
          <w:p w14:paraId="7E595FB0" w14:textId="781C016C" w:rsidR="00F101FA" w:rsidRPr="000D1C7B" w:rsidRDefault="00F101FA" w:rsidP="00F101FA">
            <w:pPr>
              <w:rPr>
                <w:rFonts w:ascii="Manrope" w:hAnsi="Manrope"/>
                <w:color w:val="3E3A37"/>
                <w:sz w:val="20"/>
                <w:szCs w:val="20"/>
              </w:rPr>
            </w:pPr>
          </w:p>
        </w:tc>
        <w:tc>
          <w:tcPr>
            <w:tcW w:w="2708" w:type="dxa"/>
          </w:tcPr>
          <w:p w14:paraId="338F2399" w14:textId="4E0058BE" w:rsidR="00F101FA" w:rsidRPr="000D1C7B" w:rsidRDefault="00F101FA" w:rsidP="00F101FA">
            <w:pPr>
              <w:rPr>
                <w:rFonts w:ascii="Manrope" w:hAnsi="Manrope"/>
                <w:color w:val="3E3A37"/>
                <w:sz w:val="20"/>
                <w:szCs w:val="20"/>
              </w:rPr>
            </w:pPr>
          </w:p>
        </w:tc>
      </w:tr>
      <w:tr w:rsidR="00307146" w:rsidRPr="000D1C7B" w14:paraId="70DCA58D" w14:textId="77777777" w:rsidTr="00F547ED">
        <w:trPr>
          <w:trHeight w:val="74"/>
        </w:trPr>
        <w:tc>
          <w:tcPr>
            <w:tcW w:w="3573" w:type="dxa"/>
            <w:vMerge/>
            <w:tcMar>
              <w:top w:w="80" w:type="dxa"/>
              <w:left w:w="80" w:type="dxa"/>
              <w:bottom w:w="80" w:type="dxa"/>
              <w:right w:w="80" w:type="dxa"/>
            </w:tcMar>
          </w:tcPr>
          <w:p w14:paraId="0CDCBB87" w14:textId="77777777" w:rsidR="00307146" w:rsidRPr="000D1C7B" w:rsidRDefault="00307146">
            <w:pPr>
              <w:rPr>
                <w:rFonts w:ascii="Manrope" w:hAnsi="Manrope"/>
                <w:b/>
                <w:bCs/>
                <w:color w:val="3E3A37"/>
                <w:sz w:val="20"/>
                <w:szCs w:val="20"/>
              </w:rPr>
            </w:pPr>
          </w:p>
        </w:tc>
        <w:tc>
          <w:tcPr>
            <w:tcW w:w="5637" w:type="dxa"/>
            <w:gridSpan w:val="2"/>
            <w:tcMar>
              <w:top w:w="80" w:type="dxa"/>
              <w:left w:w="80" w:type="dxa"/>
              <w:bottom w:w="80" w:type="dxa"/>
              <w:right w:w="80" w:type="dxa"/>
            </w:tcMar>
          </w:tcPr>
          <w:p w14:paraId="0B12F20D" w14:textId="6ABDD47D" w:rsidR="00307146" w:rsidRPr="000D1C7B" w:rsidRDefault="00307146" w:rsidP="00F101FA">
            <w:pPr>
              <w:rPr>
                <w:rFonts w:ascii="Manrope" w:hAnsi="Manrope"/>
                <w:color w:val="3E3A37"/>
                <w:sz w:val="20"/>
                <w:szCs w:val="20"/>
              </w:rPr>
            </w:pPr>
            <w:r>
              <w:rPr>
                <w:rFonts w:ascii="Manrope" w:hAnsi="Manrope"/>
                <w:color w:val="3E3A37"/>
                <w:sz w:val="20"/>
                <w:szCs w:val="20"/>
              </w:rPr>
              <w:t>Zijn er familieleden (ouders, broers/zussen) die:</w:t>
            </w:r>
          </w:p>
        </w:tc>
      </w:tr>
      <w:tr w:rsidR="00307146" w:rsidRPr="000D1C7B" w14:paraId="45250E41" w14:textId="77777777" w:rsidTr="00F547ED">
        <w:trPr>
          <w:trHeight w:val="74"/>
        </w:trPr>
        <w:tc>
          <w:tcPr>
            <w:tcW w:w="3573" w:type="dxa"/>
            <w:vMerge/>
            <w:tcMar>
              <w:top w:w="80" w:type="dxa"/>
              <w:left w:w="80" w:type="dxa"/>
              <w:bottom w:w="80" w:type="dxa"/>
              <w:right w:w="80" w:type="dxa"/>
            </w:tcMar>
          </w:tcPr>
          <w:p w14:paraId="5BC80157" w14:textId="77777777" w:rsidR="00307146" w:rsidRPr="000D1C7B" w:rsidRDefault="00307146" w:rsidP="00307146">
            <w:pPr>
              <w:rPr>
                <w:rFonts w:ascii="Manrope" w:hAnsi="Manrope"/>
                <w:b/>
                <w:bCs/>
                <w:color w:val="3E3A37"/>
                <w:sz w:val="20"/>
                <w:szCs w:val="20"/>
              </w:rPr>
            </w:pPr>
          </w:p>
        </w:tc>
        <w:tc>
          <w:tcPr>
            <w:tcW w:w="2929" w:type="dxa"/>
            <w:tcMar>
              <w:top w:w="80" w:type="dxa"/>
              <w:left w:w="80" w:type="dxa"/>
              <w:bottom w:w="80" w:type="dxa"/>
              <w:right w:w="80" w:type="dxa"/>
            </w:tcMar>
          </w:tcPr>
          <w:p w14:paraId="6E7E22AA" w14:textId="1B5BFC3D" w:rsidR="00307146" w:rsidRPr="000D1C7B" w:rsidRDefault="00307146" w:rsidP="00307146">
            <w:pPr>
              <w:rPr>
                <w:rFonts w:ascii="Manrope" w:hAnsi="Manrope"/>
                <w:color w:val="3E3A37"/>
                <w:sz w:val="20"/>
                <w:szCs w:val="20"/>
              </w:rPr>
            </w:pPr>
            <w:r>
              <w:rPr>
                <w:rFonts w:ascii="Manrope" w:hAnsi="Manrope"/>
                <w:color w:val="3E3A37"/>
                <w:sz w:val="20"/>
                <w:szCs w:val="20"/>
              </w:rPr>
              <w:t>Trombose hebben (gehad)</w:t>
            </w:r>
          </w:p>
        </w:tc>
        <w:tc>
          <w:tcPr>
            <w:tcW w:w="2708" w:type="dxa"/>
          </w:tcPr>
          <w:p w14:paraId="22E84ED5" w14:textId="128D19EE" w:rsidR="00307146" w:rsidRPr="000D1C7B" w:rsidRDefault="00307146" w:rsidP="00307146">
            <w:pPr>
              <w:rPr>
                <w:rFonts w:ascii="Manrope" w:hAnsi="Manrope"/>
                <w:color w:val="3E3A37"/>
                <w:sz w:val="20"/>
                <w:szCs w:val="20"/>
              </w:rPr>
            </w:pPr>
            <w:r>
              <w:rPr>
                <w:rFonts w:ascii="Manrope" w:hAnsi="Manrope"/>
                <w:color w:val="3E3A37"/>
                <w:sz w:val="20"/>
                <w:szCs w:val="20"/>
              </w:rPr>
              <w:t xml:space="preserve">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Ja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Nee</w:t>
            </w:r>
          </w:p>
        </w:tc>
      </w:tr>
      <w:tr w:rsidR="00307146" w:rsidRPr="000D1C7B" w14:paraId="01C0509F" w14:textId="77777777" w:rsidTr="00F547ED">
        <w:trPr>
          <w:trHeight w:val="74"/>
        </w:trPr>
        <w:tc>
          <w:tcPr>
            <w:tcW w:w="3573" w:type="dxa"/>
            <w:vMerge/>
            <w:tcMar>
              <w:top w:w="80" w:type="dxa"/>
              <w:left w:w="80" w:type="dxa"/>
              <w:bottom w:w="80" w:type="dxa"/>
              <w:right w:w="80" w:type="dxa"/>
            </w:tcMar>
          </w:tcPr>
          <w:p w14:paraId="39A0BB64" w14:textId="77777777" w:rsidR="00307146" w:rsidRPr="000D1C7B" w:rsidRDefault="00307146" w:rsidP="00307146">
            <w:pPr>
              <w:rPr>
                <w:rFonts w:ascii="Manrope" w:hAnsi="Manrope"/>
                <w:b/>
                <w:bCs/>
                <w:color w:val="3E3A37"/>
                <w:sz w:val="20"/>
                <w:szCs w:val="20"/>
              </w:rPr>
            </w:pPr>
          </w:p>
        </w:tc>
        <w:tc>
          <w:tcPr>
            <w:tcW w:w="2929" w:type="dxa"/>
            <w:tcMar>
              <w:top w:w="80" w:type="dxa"/>
              <w:left w:w="80" w:type="dxa"/>
              <w:bottom w:w="80" w:type="dxa"/>
              <w:right w:w="80" w:type="dxa"/>
            </w:tcMar>
          </w:tcPr>
          <w:p w14:paraId="4523F758" w14:textId="54DB421E" w:rsidR="00307146" w:rsidRPr="000D1C7B" w:rsidRDefault="00307146" w:rsidP="00307146">
            <w:pPr>
              <w:rPr>
                <w:rFonts w:ascii="Manrope" w:hAnsi="Manrope"/>
                <w:color w:val="3E3A37"/>
                <w:sz w:val="20"/>
                <w:szCs w:val="20"/>
              </w:rPr>
            </w:pPr>
            <w:r>
              <w:rPr>
                <w:rFonts w:ascii="Manrope" w:hAnsi="Manrope"/>
                <w:color w:val="3E3A37"/>
                <w:sz w:val="20"/>
                <w:szCs w:val="20"/>
              </w:rPr>
              <w:t>Borstkanker hebben (gehad)</w:t>
            </w:r>
          </w:p>
        </w:tc>
        <w:tc>
          <w:tcPr>
            <w:tcW w:w="2708" w:type="dxa"/>
          </w:tcPr>
          <w:p w14:paraId="6641B4C1" w14:textId="75FC233C" w:rsidR="00307146" w:rsidRPr="000D1C7B" w:rsidRDefault="00307146" w:rsidP="00307146">
            <w:pPr>
              <w:rPr>
                <w:rFonts w:ascii="Manrope" w:hAnsi="Manrope"/>
                <w:color w:val="3E3A37"/>
                <w:sz w:val="20"/>
                <w:szCs w:val="20"/>
              </w:rPr>
            </w:pPr>
            <w:r>
              <w:rPr>
                <w:rFonts w:ascii="Manrope" w:hAnsi="Manrope"/>
                <w:color w:val="3E3A37"/>
                <w:sz w:val="20"/>
                <w:szCs w:val="20"/>
              </w:rPr>
              <w:t xml:space="preserve">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Ja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Nee</w:t>
            </w:r>
          </w:p>
        </w:tc>
      </w:tr>
      <w:tr w:rsidR="00307146" w:rsidRPr="000D1C7B" w14:paraId="29A26CFF" w14:textId="77777777" w:rsidTr="00F547ED">
        <w:trPr>
          <w:trHeight w:val="74"/>
        </w:trPr>
        <w:tc>
          <w:tcPr>
            <w:tcW w:w="3573" w:type="dxa"/>
            <w:vMerge/>
            <w:tcMar>
              <w:top w:w="80" w:type="dxa"/>
              <w:left w:w="80" w:type="dxa"/>
              <w:bottom w:w="80" w:type="dxa"/>
              <w:right w:w="80" w:type="dxa"/>
            </w:tcMar>
          </w:tcPr>
          <w:p w14:paraId="49E18494" w14:textId="77777777" w:rsidR="00307146" w:rsidRPr="000D1C7B" w:rsidRDefault="00307146" w:rsidP="00307146">
            <w:pPr>
              <w:rPr>
                <w:rFonts w:ascii="Manrope" w:hAnsi="Manrope"/>
                <w:b/>
                <w:bCs/>
                <w:color w:val="3E3A37"/>
                <w:sz w:val="20"/>
                <w:szCs w:val="20"/>
              </w:rPr>
            </w:pPr>
          </w:p>
        </w:tc>
        <w:tc>
          <w:tcPr>
            <w:tcW w:w="2929" w:type="dxa"/>
            <w:tcMar>
              <w:top w:w="80" w:type="dxa"/>
              <w:left w:w="80" w:type="dxa"/>
              <w:bottom w:w="80" w:type="dxa"/>
              <w:right w:w="80" w:type="dxa"/>
            </w:tcMar>
          </w:tcPr>
          <w:p w14:paraId="2798EC53" w14:textId="752D8E05" w:rsidR="00307146" w:rsidRPr="000D1C7B" w:rsidRDefault="00307146" w:rsidP="00307146">
            <w:pPr>
              <w:rPr>
                <w:rFonts w:ascii="Manrope" w:hAnsi="Manrope"/>
                <w:color w:val="3E3A37"/>
                <w:sz w:val="20"/>
                <w:szCs w:val="20"/>
              </w:rPr>
            </w:pPr>
            <w:proofErr w:type="spellStart"/>
            <w:r>
              <w:rPr>
                <w:rFonts w:ascii="Manrope" w:hAnsi="Manrope"/>
                <w:color w:val="3E3A37"/>
                <w:sz w:val="20"/>
                <w:szCs w:val="20"/>
              </w:rPr>
              <w:t>Hart-en</w:t>
            </w:r>
            <w:proofErr w:type="spellEnd"/>
            <w:r>
              <w:rPr>
                <w:rFonts w:ascii="Manrope" w:hAnsi="Manrope"/>
                <w:color w:val="3E3A37"/>
                <w:sz w:val="20"/>
                <w:szCs w:val="20"/>
              </w:rPr>
              <w:t xml:space="preserve"> vaatziekten hebben (gehad)</w:t>
            </w:r>
          </w:p>
        </w:tc>
        <w:tc>
          <w:tcPr>
            <w:tcW w:w="2708" w:type="dxa"/>
          </w:tcPr>
          <w:p w14:paraId="6BA81109" w14:textId="0FBE4620" w:rsidR="00307146" w:rsidRPr="000D1C7B" w:rsidRDefault="00307146" w:rsidP="00307146">
            <w:pPr>
              <w:rPr>
                <w:rFonts w:ascii="Manrope" w:hAnsi="Manrope"/>
                <w:color w:val="3E3A37"/>
                <w:sz w:val="20"/>
                <w:szCs w:val="20"/>
              </w:rPr>
            </w:pPr>
            <w:r>
              <w:rPr>
                <w:rFonts w:ascii="Manrope" w:hAnsi="Manrope"/>
                <w:color w:val="3E3A37"/>
                <w:sz w:val="20"/>
                <w:szCs w:val="20"/>
              </w:rPr>
              <w:t xml:space="preserve">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Ja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Nee</w:t>
            </w:r>
          </w:p>
        </w:tc>
      </w:tr>
      <w:tr w:rsidR="00307146" w:rsidRPr="000D1C7B" w14:paraId="2E0F48EA" w14:textId="77777777" w:rsidTr="00F547ED">
        <w:trPr>
          <w:trHeight w:val="74"/>
        </w:trPr>
        <w:tc>
          <w:tcPr>
            <w:tcW w:w="3573" w:type="dxa"/>
            <w:vMerge/>
            <w:tcMar>
              <w:top w:w="80" w:type="dxa"/>
              <w:left w:w="80" w:type="dxa"/>
              <w:bottom w:w="80" w:type="dxa"/>
              <w:right w:w="80" w:type="dxa"/>
            </w:tcMar>
          </w:tcPr>
          <w:p w14:paraId="573C4DAC" w14:textId="77777777" w:rsidR="00307146" w:rsidRPr="000D1C7B" w:rsidRDefault="00307146" w:rsidP="00307146">
            <w:pPr>
              <w:rPr>
                <w:rFonts w:ascii="Manrope" w:hAnsi="Manrope"/>
                <w:b/>
                <w:bCs/>
                <w:color w:val="3E3A37"/>
                <w:sz w:val="20"/>
                <w:szCs w:val="20"/>
              </w:rPr>
            </w:pPr>
          </w:p>
        </w:tc>
        <w:tc>
          <w:tcPr>
            <w:tcW w:w="2929" w:type="dxa"/>
            <w:tcMar>
              <w:top w:w="80" w:type="dxa"/>
              <w:left w:w="80" w:type="dxa"/>
              <w:bottom w:w="80" w:type="dxa"/>
              <w:right w:w="80" w:type="dxa"/>
            </w:tcMar>
          </w:tcPr>
          <w:p w14:paraId="4B8AFE3D" w14:textId="50868E2B" w:rsidR="00307146" w:rsidRPr="000D1C7B" w:rsidRDefault="00307146" w:rsidP="00307146">
            <w:pPr>
              <w:rPr>
                <w:rFonts w:ascii="Manrope" w:hAnsi="Manrope"/>
                <w:color w:val="3E3A37"/>
                <w:sz w:val="20"/>
                <w:szCs w:val="20"/>
              </w:rPr>
            </w:pPr>
            <w:r>
              <w:rPr>
                <w:rFonts w:ascii="Manrope" w:hAnsi="Manrope"/>
                <w:color w:val="3E3A37"/>
                <w:sz w:val="20"/>
                <w:szCs w:val="20"/>
              </w:rPr>
              <w:t>Prostaatcarcinoom hebben (gehad)</w:t>
            </w:r>
          </w:p>
        </w:tc>
        <w:tc>
          <w:tcPr>
            <w:tcW w:w="2708" w:type="dxa"/>
          </w:tcPr>
          <w:p w14:paraId="3F7CB3EC" w14:textId="505DAAB0" w:rsidR="00307146" w:rsidRPr="000D1C7B" w:rsidRDefault="00307146" w:rsidP="00307146">
            <w:pPr>
              <w:rPr>
                <w:rFonts w:ascii="Manrope" w:hAnsi="Manrope"/>
                <w:color w:val="3E3A37"/>
                <w:sz w:val="20"/>
                <w:szCs w:val="20"/>
              </w:rPr>
            </w:pPr>
            <w:r>
              <w:rPr>
                <w:rFonts w:ascii="Manrope" w:hAnsi="Manrope"/>
                <w:color w:val="3E3A37"/>
                <w:sz w:val="20"/>
                <w:szCs w:val="20"/>
              </w:rPr>
              <w:t xml:space="preserve">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Ja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Nee</w:t>
            </w:r>
          </w:p>
        </w:tc>
      </w:tr>
      <w:tr w:rsidR="00307146" w:rsidRPr="000D1C7B" w14:paraId="63A88873" w14:textId="77777777" w:rsidTr="00F547ED">
        <w:trPr>
          <w:trHeight w:val="1273"/>
        </w:trPr>
        <w:tc>
          <w:tcPr>
            <w:tcW w:w="3573" w:type="dxa"/>
            <w:vMerge/>
            <w:tcMar>
              <w:top w:w="80" w:type="dxa"/>
              <w:left w:w="80" w:type="dxa"/>
              <w:bottom w:w="80" w:type="dxa"/>
              <w:right w:w="80" w:type="dxa"/>
            </w:tcMar>
          </w:tcPr>
          <w:p w14:paraId="1B6D0D3B" w14:textId="77777777" w:rsidR="00307146" w:rsidRPr="000D1C7B" w:rsidRDefault="00307146" w:rsidP="00307146">
            <w:pPr>
              <w:rPr>
                <w:rFonts w:ascii="Manrope" w:hAnsi="Manrope"/>
                <w:b/>
                <w:bCs/>
                <w:color w:val="3E3A37"/>
                <w:sz w:val="20"/>
                <w:szCs w:val="20"/>
              </w:rPr>
            </w:pPr>
          </w:p>
        </w:tc>
        <w:tc>
          <w:tcPr>
            <w:tcW w:w="2929" w:type="dxa"/>
            <w:tcMar>
              <w:top w:w="80" w:type="dxa"/>
              <w:left w:w="80" w:type="dxa"/>
              <w:bottom w:w="80" w:type="dxa"/>
              <w:right w:w="80" w:type="dxa"/>
            </w:tcMar>
          </w:tcPr>
          <w:p w14:paraId="6BFFFBBA" w14:textId="77777777" w:rsidR="00307146" w:rsidRDefault="00307146" w:rsidP="00307146">
            <w:pPr>
              <w:rPr>
                <w:rFonts w:ascii="Manrope" w:hAnsi="Manrope"/>
                <w:color w:val="3E3A37"/>
                <w:sz w:val="20"/>
                <w:szCs w:val="20"/>
              </w:rPr>
            </w:pPr>
            <w:r>
              <w:rPr>
                <w:rFonts w:ascii="Manrope" w:hAnsi="Manrope"/>
                <w:color w:val="3E3A37"/>
                <w:sz w:val="20"/>
                <w:szCs w:val="20"/>
              </w:rPr>
              <w:t>Indien ja, graag toelichten</w:t>
            </w:r>
          </w:p>
          <w:p w14:paraId="133863FE" w14:textId="77777777" w:rsidR="00307146" w:rsidRDefault="00307146" w:rsidP="00307146">
            <w:pPr>
              <w:rPr>
                <w:rFonts w:ascii="Manrope" w:hAnsi="Manrope"/>
                <w:color w:val="3E3A37"/>
                <w:sz w:val="20"/>
                <w:szCs w:val="20"/>
              </w:rPr>
            </w:pPr>
          </w:p>
          <w:p w14:paraId="12AE4613" w14:textId="78DCF0F5" w:rsidR="00307146" w:rsidRPr="000D1C7B" w:rsidRDefault="00307146" w:rsidP="00307146">
            <w:pPr>
              <w:rPr>
                <w:rFonts w:ascii="Manrope" w:hAnsi="Manrope"/>
                <w:color w:val="3E3A37"/>
                <w:sz w:val="20"/>
                <w:szCs w:val="20"/>
              </w:rPr>
            </w:pPr>
          </w:p>
        </w:tc>
        <w:tc>
          <w:tcPr>
            <w:tcW w:w="2708" w:type="dxa"/>
          </w:tcPr>
          <w:p w14:paraId="41A14A34" w14:textId="29ADFC21" w:rsidR="00307146" w:rsidRPr="000D1C7B" w:rsidRDefault="00307146" w:rsidP="00307146">
            <w:pPr>
              <w:rPr>
                <w:rFonts w:ascii="Manrope" w:hAnsi="Manrope"/>
                <w:color w:val="3E3A37"/>
                <w:sz w:val="20"/>
                <w:szCs w:val="20"/>
              </w:rPr>
            </w:pPr>
          </w:p>
        </w:tc>
      </w:tr>
      <w:tr w:rsidR="00307146" w:rsidRPr="000D1C7B" w14:paraId="3406792C" w14:textId="77777777" w:rsidTr="00F547ED">
        <w:trPr>
          <w:trHeight w:val="290"/>
        </w:trPr>
        <w:tc>
          <w:tcPr>
            <w:tcW w:w="9210" w:type="dxa"/>
            <w:gridSpan w:val="3"/>
            <w:tcMar>
              <w:top w:w="80" w:type="dxa"/>
              <w:left w:w="80" w:type="dxa"/>
              <w:bottom w:w="80" w:type="dxa"/>
              <w:right w:w="80" w:type="dxa"/>
            </w:tcMar>
          </w:tcPr>
          <w:p w14:paraId="3F0EC0C7" w14:textId="5A43877D" w:rsidR="00307146" w:rsidRPr="000D1C7B" w:rsidRDefault="00307146" w:rsidP="00307146">
            <w:pPr>
              <w:rPr>
                <w:rFonts w:ascii="Manrope" w:hAnsi="Manrope"/>
                <w:color w:val="3E3A37"/>
                <w:sz w:val="20"/>
                <w:szCs w:val="20"/>
              </w:rPr>
            </w:pPr>
            <w:r w:rsidRPr="000D1C7B">
              <w:rPr>
                <w:rFonts w:ascii="Manrope" w:hAnsi="Manrope"/>
                <w:b/>
                <w:bCs/>
                <w:color w:val="3E3A37"/>
                <w:sz w:val="20"/>
                <w:szCs w:val="20"/>
              </w:rPr>
              <w:t xml:space="preserve">Lifestyle </w:t>
            </w:r>
          </w:p>
        </w:tc>
      </w:tr>
      <w:tr w:rsidR="00307146" w:rsidRPr="000D1C7B" w14:paraId="75A98687" w14:textId="77777777" w:rsidTr="00F547ED">
        <w:trPr>
          <w:trHeight w:val="416"/>
        </w:trPr>
        <w:tc>
          <w:tcPr>
            <w:tcW w:w="3573" w:type="dxa"/>
            <w:tcMar>
              <w:top w:w="80" w:type="dxa"/>
              <w:left w:w="80" w:type="dxa"/>
              <w:bottom w:w="80" w:type="dxa"/>
              <w:right w:w="80" w:type="dxa"/>
            </w:tcMar>
          </w:tcPr>
          <w:p w14:paraId="77634F85" w14:textId="5992AECC" w:rsidR="00307146" w:rsidRPr="000D1C7B" w:rsidRDefault="00307146" w:rsidP="00307146">
            <w:pPr>
              <w:rPr>
                <w:rFonts w:ascii="Manrope" w:hAnsi="Manrope"/>
                <w:color w:val="3E3A37"/>
                <w:sz w:val="20"/>
                <w:szCs w:val="20"/>
              </w:rPr>
            </w:pPr>
            <w:r w:rsidRPr="000D1C7B">
              <w:rPr>
                <w:rFonts w:ascii="Manrope" w:hAnsi="Manrope"/>
                <w:b/>
                <w:bCs/>
                <w:color w:val="3E3A37"/>
                <w:sz w:val="20"/>
                <w:szCs w:val="20"/>
              </w:rPr>
              <w:t>Fertiliteit</w:t>
            </w:r>
            <w:r>
              <w:rPr>
                <w:rFonts w:ascii="Manrope" w:hAnsi="Manrope"/>
                <w:b/>
                <w:bCs/>
                <w:color w:val="3E3A37"/>
                <w:sz w:val="20"/>
                <w:szCs w:val="20"/>
              </w:rPr>
              <w:t xml:space="preserve"> besproken?</w:t>
            </w:r>
          </w:p>
        </w:tc>
        <w:tc>
          <w:tcPr>
            <w:tcW w:w="5637" w:type="dxa"/>
            <w:gridSpan w:val="2"/>
            <w:tcMar>
              <w:top w:w="80" w:type="dxa"/>
              <w:left w:w="80" w:type="dxa"/>
              <w:bottom w:w="80" w:type="dxa"/>
              <w:right w:w="80" w:type="dxa"/>
            </w:tcMar>
          </w:tcPr>
          <w:p w14:paraId="54AC6B9F" w14:textId="5C124BFD" w:rsidR="00307146" w:rsidRPr="000D1C7B" w:rsidRDefault="00307146" w:rsidP="00307146">
            <w:pPr>
              <w:rPr>
                <w:rFonts w:ascii="Manrope" w:hAnsi="Manrope"/>
                <w:color w:val="3E3A37"/>
                <w:sz w:val="20"/>
                <w:szCs w:val="20"/>
              </w:rPr>
            </w:pPr>
            <w:r>
              <w:rPr>
                <w:rFonts w:ascii="Manrope" w:hAnsi="Manrope"/>
                <w:color w:val="3E3A37"/>
                <w:sz w:val="20"/>
                <w:szCs w:val="20"/>
              </w:rPr>
              <w:t xml:space="preserve">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Ja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Nee</w:t>
            </w:r>
          </w:p>
        </w:tc>
      </w:tr>
      <w:tr w:rsidR="00307146" w:rsidRPr="000D1C7B" w14:paraId="2820CA0E" w14:textId="77777777" w:rsidTr="00F547ED">
        <w:trPr>
          <w:trHeight w:val="290"/>
        </w:trPr>
        <w:tc>
          <w:tcPr>
            <w:tcW w:w="3573" w:type="dxa"/>
            <w:tcMar>
              <w:top w:w="80" w:type="dxa"/>
              <w:left w:w="80" w:type="dxa"/>
              <w:bottom w:w="80" w:type="dxa"/>
              <w:right w:w="80" w:type="dxa"/>
            </w:tcMar>
          </w:tcPr>
          <w:p w14:paraId="039AEC19" w14:textId="645946A9" w:rsidR="00307146" w:rsidRPr="00307146" w:rsidRDefault="00307146" w:rsidP="00307146">
            <w:pPr>
              <w:pStyle w:val="BasicParagraph"/>
              <w:rPr>
                <w:rFonts w:ascii="Manrope SemiBold" w:hAnsi="Manrope SemiBold" w:cs="Manrope SemiBold"/>
                <w:b/>
                <w:bCs/>
                <w:sz w:val="18"/>
                <w:szCs w:val="18"/>
              </w:rPr>
            </w:pPr>
            <w:r>
              <w:rPr>
                <w:rFonts w:ascii="Manrope SemiBold" w:hAnsi="Manrope SemiBold" w:cs="Manrope SemiBold"/>
                <w:b/>
                <w:bCs/>
                <w:sz w:val="18"/>
                <w:szCs w:val="18"/>
              </w:rPr>
              <w:t xml:space="preserve">Wens </w:t>
            </w:r>
            <w:proofErr w:type="spellStart"/>
            <w:r>
              <w:rPr>
                <w:rFonts w:ascii="Manrope SemiBold" w:hAnsi="Manrope SemiBold" w:cs="Manrope SemiBold"/>
                <w:b/>
                <w:bCs/>
                <w:sz w:val="18"/>
                <w:szCs w:val="18"/>
              </w:rPr>
              <w:t>voor</w:t>
            </w:r>
            <w:proofErr w:type="spellEnd"/>
            <w:r>
              <w:rPr>
                <w:rFonts w:ascii="Manrope SemiBold" w:hAnsi="Manrope SemiBold" w:cs="Manrope SemiBold"/>
                <w:b/>
                <w:bCs/>
                <w:sz w:val="18"/>
                <w:szCs w:val="18"/>
              </w:rPr>
              <w:t xml:space="preserve"> </w:t>
            </w:r>
            <w:proofErr w:type="spellStart"/>
            <w:r>
              <w:rPr>
                <w:rFonts w:ascii="Manrope SemiBold" w:hAnsi="Manrope SemiBold" w:cs="Manrope SemiBold"/>
                <w:b/>
                <w:bCs/>
                <w:sz w:val="18"/>
                <w:szCs w:val="18"/>
              </w:rPr>
              <w:t>fertiliteitpreservatie</w:t>
            </w:r>
            <w:proofErr w:type="spellEnd"/>
            <w:r>
              <w:rPr>
                <w:rFonts w:ascii="Manrope SemiBold" w:hAnsi="Manrope SemiBold" w:cs="Manrope SemiBold"/>
                <w:b/>
                <w:bCs/>
                <w:sz w:val="18"/>
                <w:szCs w:val="18"/>
              </w:rPr>
              <w:t>?</w:t>
            </w:r>
          </w:p>
        </w:tc>
        <w:tc>
          <w:tcPr>
            <w:tcW w:w="5637" w:type="dxa"/>
            <w:gridSpan w:val="2"/>
            <w:tcMar>
              <w:top w:w="80" w:type="dxa"/>
              <w:left w:w="80" w:type="dxa"/>
              <w:bottom w:w="80" w:type="dxa"/>
              <w:right w:w="80" w:type="dxa"/>
            </w:tcMar>
          </w:tcPr>
          <w:p w14:paraId="696022B8" w14:textId="44FA1EEC" w:rsidR="00307146" w:rsidRPr="000D1C7B" w:rsidRDefault="00307146" w:rsidP="00307146">
            <w:pPr>
              <w:rPr>
                <w:rFonts w:ascii="Manrope" w:hAnsi="Manrope"/>
                <w:color w:val="3E3A37"/>
                <w:sz w:val="20"/>
                <w:szCs w:val="20"/>
              </w:rPr>
            </w:pPr>
            <w:r>
              <w:rPr>
                <w:rFonts w:ascii="Manrope" w:hAnsi="Manrope"/>
                <w:color w:val="3E3A37"/>
                <w:sz w:val="20"/>
                <w:szCs w:val="20"/>
              </w:rPr>
              <w:t xml:space="preserve">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Ja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Nee</w:t>
            </w:r>
          </w:p>
        </w:tc>
      </w:tr>
      <w:tr w:rsidR="00307146" w:rsidRPr="000D1C7B" w14:paraId="44B0EE25" w14:textId="77777777" w:rsidTr="00F547ED">
        <w:trPr>
          <w:trHeight w:val="290"/>
        </w:trPr>
        <w:tc>
          <w:tcPr>
            <w:tcW w:w="3573" w:type="dxa"/>
            <w:tcMar>
              <w:top w:w="80" w:type="dxa"/>
              <w:left w:w="80" w:type="dxa"/>
              <w:bottom w:w="80" w:type="dxa"/>
              <w:right w:w="80" w:type="dxa"/>
            </w:tcMar>
          </w:tcPr>
          <w:p w14:paraId="0CF4536E" w14:textId="3BB948D5" w:rsidR="00307146" w:rsidRPr="00307146" w:rsidRDefault="00307146" w:rsidP="00307146">
            <w:pPr>
              <w:pStyle w:val="BasicParagraph"/>
              <w:rPr>
                <w:rFonts w:ascii="Manrope" w:hAnsi="Manrope" w:cs="Manrope"/>
                <w:sz w:val="18"/>
                <w:szCs w:val="18"/>
              </w:rPr>
            </w:pPr>
            <w:r w:rsidRPr="00307146">
              <w:rPr>
                <w:rFonts w:ascii="Manrope" w:hAnsi="Manrope" w:cs="Manrope"/>
                <w:sz w:val="18"/>
                <w:szCs w:val="18"/>
                <w:lang w:val="nl-NL"/>
              </w:rPr>
              <w:t xml:space="preserve">Indien ja, is er fertiliteitpreservatie verricht en is deze procedure afgerond? </w:t>
            </w:r>
            <w:r>
              <w:rPr>
                <w:rFonts w:ascii="Manrope" w:hAnsi="Manrope" w:cs="Manrope"/>
                <w:sz w:val="18"/>
                <w:szCs w:val="18"/>
              </w:rPr>
              <w:t xml:space="preserve">In </w:t>
            </w:r>
            <w:proofErr w:type="spellStart"/>
            <w:r>
              <w:rPr>
                <w:rFonts w:ascii="Manrope" w:hAnsi="Manrope" w:cs="Manrope"/>
                <w:sz w:val="18"/>
                <w:szCs w:val="18"/>
              </w:rPr>
              <w:t>welke</w:t>
            </w:r>
            <w:proofErr w:type="spellEnd"/>
            <w:r>
              <w:rPr>
                <w:rFonts w:ascii="Manrope" w:hAnsi="Manrope" w:cs="Manrope"/>
                <w:sz w:val="18"/>
                <w:szCs w:val="18"/>
              </w:rPr>
              <w:t xml:space="preserve"> </w:t>
            </w:r>
            <w:proofErr w:type="spellStart"/>
            <w:r>
              <w:rPr>
                <w:rFonts w:ascii="Manrope" w:hAnsi="Manrope" w:cs="Manrope"/>
                <w:sz w:val="18"/>
                <w:szCs w:val="18"/>
              </w:rPr>
              <w:t>kliniek</w:t>
            </w:r>
            <w:proofErr w:type="spellEnd"/>
            <w:r>
              <w:rPr>
                <w:rFonts w:ascii="Manrope" w:hAnsi="Manrope" w:cs="Manrope"/>
                <w:sz w:val="18"/>
                <w:szCs w:val="18"/>
              </w:rPr>
              <w:t>?</w:t>
            </w:r>
          </w:p>
        </w:tc>
        <w:tc>
          <w:tcPr>
            <w:tcW w:w="5637" w:type="dxa"/>
            <w:gridSpan w:val="2"/>
            <w:tcMar>
              <w:top w:w="80" w:type="dxa"/>
              <w:left w:w="80" w:type="dxa"/>
              <w:bottom w:w="80" w:type="dxa"/>
              <w:right w:w="80" w:type="dxa"/>
            </w:tcMar>
          </w:tcPr>
          <w:p w14:paraId="14315C5C" w14:textId="77777777" w:rsidR="00307146" w:rsidRPr="000D1C7B" w:rsidRDefault="00307146" w:rsidP="00307146">
            <w:pPr>
              <w:rPr>
                <w:rFonts w:ascii="Manrope" w:hAnsi="Manrope"/>
                <w:color w:val="3E3A37"/>
                <w:sz w:val="20"/>
                <w:szCs w:val="20"/>
              </w:rPr>
            </w:pPr>
          </w:p>
        </w:tc>
      </w:tr>
      <w:tr w:rsidR="00307146" w:rsidRPr="000D1C7B" w14:paraId="0805664A" w14:textId="77777777" w:rsidTr="00F547ED">
        <w:trPr>
          <w:trHeight w:val="450"/>
        </w:trPr>
        <w:tc>
          <w:tcPr>
            <w:tcW w:w="3573" w:type="dxa"/>
            <w:tcMar>
              <w:top w:w="80" w:type="dxa"/>
              <w:left w:w="80" w:type="dxa"/>
              <w:bottom w:w="80" w:type="dxa"/>
              <w:right w:w="80" w:type="dxa"/>
            </w:tcMar>
          </w:tcPr>
          <w:p w14:paraId="73FE7741" w14:textId="77777777" w:rsidR="00307146" w:rsidRDefault="00307146" w:rsidP="00307146">
            <w:pPr>
              <w:pStyle w:val="BasicParagraph"/>
              <w:rPr>
                <w:rFonts w:ascii="Manrope SemiBold" w:hAnsi="Manrope SemiBold" w:cs="Manrope SemiBold"/>
                <w:b/>
                <w:bCs/>
                <w:sz w:val="18"/>
                <w:szCs w:val="18"/>
              </w:rPr>
            </w:pPr>
            <w:proofErr w:type="spellStart"/>
            <w:r>
              <w:rPr>
                <w:rFonts w:ascii="Manrope SemiBold" w:hAnsi="Manrope SemiBold" w:cs="Manrope SemiBold"/>
                <w:b/>
                <w:bCs/>
                <w:sz w:val="18"/>
                <w:szCs w:val="18"/>
              </w:rPr>
              <w:t>Mogelijke</w:t>
            </w:r>
            <w:proofErr w:type="spellEnd"/>
            <w:r>
              <w:rPr>
                <w:rFonts w:ascii="Manrope SemiBold" w:hAnsi="Manrope SemiBold" w:cs="Manrope SemiBold"/>
                <w:b/>
                <w:bCs/>
                <w:sz w:val="18"/>
                <w:szCs w:val="18"/>
              </w:rPr>
              <w:t xml:space="preserve"> </w:t>
            </w:r>
            <w:proofErr w:type="spellStart"/>
            <w:r>
              <w:rPr>
                <w:rFonts w:ascii="Manrope SemiBold" w:hAnsi="Manrope SemiBold" w:cs="Manrope SemiBold"/>
                <w:b/>
                <w:bCs/>
                <w:sz w:val="18"/>
                <w:szCs w:val="18"/>
              </w:rPr>
              <w:t>aandachtspunten</w:t>
            </w:r>
            <w:proofErr w:type="spellEnd"/>
            <w:r>
              <w:rPr>
                <w:rFonts w:ascii="Manrope SemiBold" w:hAnsi="Manrope SemiBold" w:cs="Manrope SemiBold"/>
                <w:b/>
                <w:bCs/>
                <w:sz w:val="18"/>
                <w:szCs w:val="18"/>
              </w:rPr>
              <w:t xml:space="preserve"> </w:t>
            </w:r>
            <w:proofErr w:type="spellStart"/>
            <w:r>
              <w:rPr>
                <w:rFonts w:ascii="Manrope SemiBold" w:hAnsi="Manrope SemiBold" w:cs="Manrope SemiBold"/>
                <w:b/>
                <w:bCs/>
                <w:sz w:val="18"/>
                <w:szCs w:val="18"/>
              </w:rPr>
              <w:t>tijdens</w:t>
            </w:r>
            <w:proofErr w:type="spellEnd"/>
            <w:r>
              <w:rPr>
                <w:rFonts w:ascii="Manrope SemiBold" w:hAnsi="Manrope SemiBold" w:cs="Manrope SemiBold"/>
                <w:b/>
                <w:bCs/>
                <w:sz w:val="18"/>
                <w:szCs w:val="18"/>
              </w:rPr>
              <w:t xml:space="preserve"> </w:t>
            </w:r>
          </w:p>
          <w:p w14:paraId="52ACC82C" w14:textId="0431E02B" w:rsidR="00307146" w:rsidRPr="000D1C7B" w:rsidRDefault="00307146" w:rsidP="00307146">
            <w:pPr>
              <w:rPr>
                <w:rFonts w:ascii="Manrope" w:hAnsi="Manrope"/>
                <w:color w:val="3E3A37"/>
                <w:sz w:val="20"/>
                <w:szCs w:val="20"/>
              </w:rPr>
            </w:pPr>
            <w:r>
              <w:rPr>
                <w:rFonts w:ascii="Manrope SemiBold" w:hAnsi="Manrope SemiBold" w:cs="Manrope SemiBold"/>
                <w:b/>
                <w:bCs/>
                <w:sz w:val="18"/>
                <w:szCs w:val="18"/>
              </w:rPr>
              <w:t>behandeling</w:t>
            </w:r>
          </w:p>
        </w:tc>
        <w:tc>
          <w:tcPr>
            <w:tcW w:w="5637" w:type="dxa"/>
            <w:gridSpan w:val="2"/>
            <w:tcMar>
              <w:top w:w="80" w:type="dxa"/>
              <w:left w:w="80" w:type="dxa"/>
              <w:bottom w:w="80" w:type="dxa"/>
              <w:right w:w="80" w:type="dxa"/>
            </w:tcMar>
          </w:tcPr>
          <w:p w14:paraId="62580FAB" w14:textId="77777777" w:rsidR="00307146" w:rsidRDefault="00307146" w:rsidP="00307146">
            <w:pPr>
              <w:rPr>
                <w:rFonts w:ascii="Manrope" w:hAnsi="Manrope"/>
                <w:color w:val="3E3A37"/>
                <w:sz w:val="20"/>
                <w:szCs w:val="20"/>
              </w:rPr>
            </w:pPr>
          </w:p>
          <w:p w14:paraId="1D3DDE2A" w14:textId="77777777" w:rsidR="00307146" w:rsidRDefault="00307146" w:rsidP="00307146">
            <w:pPr>
              <w:rPr>
                <w:rFonts w:ascii="Manrope" w:hAnsi="Manrope"/>
                <w:color w:val="3E3A37"/>
                <w:sz w:val="20"/>
                <w:szCs w:val="20"/>
              </w:rPr>
            </w:pPr>
          </w:p>
          <w:p w14:paraId="0B55C2C5" w14:textId="77777777" w:rsidR="00307146" w:rsidRDefault="00307146" w:rsidP="00307146">
            <w:pPr>
              <w:rPr>
                <w:rFonts w:ascii="Manrope" w:hAnsi="Manrope"/>
                <w:color w:val="3E3A37"/>
                <w:sz w:val="20"/>
                <w:szCs w:val="20"/>
              </w:rPr>
            </w:pPr>
          </w:p>
          <w:p w14:paraId="3125AD48" w14:textId="77777777" w:rsidR="00307146" w:rsidRDefault="00307146" w:rsidP="00307146">
            <w:pPr>
              <w:rPr>
                <w:rFonts w:ascii="Manrope" w:hAnsi="Manrope"/>
                <w:color w:val="3E3A37"/>
                <w:sz w:val="20"/>
                <w:szCs w:val="20"/>
              </w:rPr>
            </w:pPr>
          </w:p>
          <w:p w14:paraId="7006CBC5" w14:textId="77777777" w:rsidR="00307146" w:rsidRDefault="00307146" w:rsidP="00307146">
            <w:pPr>
              <w:rPr>
                <w:rFonts w:ascii="Manrope" w:hAnsi="Manrope"/>
                <w:color w:val="3E3A37"/>
                <w:sz w:val="20"/>
                <w:szCs w:val="20"/>
              </w:rPr>
            </w:pPr>
          </w:p>
          <w:p w14:paraId="36F9920A" w14:textId="77777777" w:rsidR="00307146" w:rsidRDefault="00307146" w:rsidP="00307146">
            <w:pPr>
              <w:rPr>
                <w:rFonts w:ascii="Manrope" w:hAnsi="Manrope"/>
                <w:color w:val="3E3A37"/>
                <w:sz w:val="20"/>
                <w:szCs w:val="20"/>
              </w:rPr>
            </w:pPr>
          </w:p>
          <w:p w14:paraId="67E19ACB" w14:textId="77777777" w:rsidR="00307146" w:rsidRDefault="00307146" w:rsidP="00307146">
            <w:pPr>
              <w:rPr>
                <w:rFonts w:ascii="Manrope" w:hAnsi="Manrope"/>
                <w:color w:val="3E3A37"/>
                <w:sz w:val="20"/>
                <w:szCs w:val="20"/>
              </w:rPr>
            </w:pPr>
          </w:p>
          <w:p w14:paraId="49882BCE" w14:textId="77777777" w:rsidR="00307146" w:rsidRPr="000D1C7B" w:rsidRDefault="00307146" w:rsidP="00307146">
            <w:pPr>
              <w:rPr>
                <w:rFonts w:ascii="Manrope" w:hAnsi="Manrope"/>
                <w:color w:val="3E3A37"/>
                <w:sz w:val="20"/>
                <w:szCs w:val="20"/>
              </w:rPr>
            </w:pPr>
          </w:p>
        </w:tc>
      </w:tr>
      <w:tr w:rsidR="00307146" w:rsidRPr="000D1C7B" w14:paraId="75448642" w14:textId="77777777" w:rsidTr="00F547ED">
        <w:trPr>
          <w:trHeight w:val="450"/>
        </w:trPr>
        <w:tc>
          <w:tcPr>
            <w:tcW w:w="3573" w:type="dxa"/>
            <w:tcMar>
              <w:top w:w="80" w:type="dxa"/>
              <w:left w:w="80" w:type="dxa"/>
              <w:bottom w:w="80" w:type="dxa"/>
              <w:right w:w="80" w:type="dxa"/>
            </w:tcMar>
          </w:tcPr>
          <w:p w14:paraId="639B8AE3" w14:textId="0F915BCE" w:rsidR="00307146" w:rsidRPr="00307146" w:rsidRDefault="00307146" w:rsidP="00307146">
            <w:pPr>
              <w:pStyle w:val="BasicParagraph"/>
              <w:rPr>
                <w:rFonts w:ascii="Manrope" w:hAnsi="Manrope" w:cs="Manrope"/>
                <w:sz w:val="18"/>
                <w:szCs w:val="18"/>
                <w:lang w:val="nl-NL"/>
              </w:rPr>
            </w:pPr>
            <w:r>
              <w:rPr>
                <w:rFonts w:ascii="Manrope" w:hAnsi="Manrope" w:cs="Manrope"/>
                <w:sz w:val="18"/>
                <w:szCs w:val="18"/>
                <w:lang w:val="nl-NL"/>
              </w:rPr>
              <w:t>I</w:t>
            </w:r>
            <w:r w:rsidRPr="00307146">
              <w:rPr>
                <w:rFonts w:ascii="Manrope" w:hAnsi="Manrope" w:cs="Manrope"/>
                <w:sz w:val="18"/>
                <w:szCs w:val="18"/>
                <w:lang w:val="nl-NL"/>
              </w:rPr>
              <w:t>s aanwezigheid van een ouder/verzorger tijdens het start-gesprek essentieel?</w:t>
            </w:r>
          </w:p>
        </w:tc>
        <w:tc>
          <w:tcPr>
            <w:tcW w:w="5637" w:type="dxa"/>
            <w:gridSpan w:val="2"/>
            <w:tcMar>
              <w:top w:w="80" w:type="dxa"/>
              <w:left w:w="80" w:type="dxa"/>
              <w:bottom w:w="80" w:type="dxa"/>
              <w:right w:w="80" w:type="dxa"/>
            </w:tcMar>
          </w:tcPr>
          <w:p w14:paraId="612C22EB" w14:textId="29A08EC1" w:rsidR="00307146" w:rsidRPr="000D1C7B" w:rsidRDefault="00307146" w:rsidP="00307146">
            <w:pPr>
              <w:rPr>
                <w:rFonts w:ascii="Manrope" w:hAnsi="Manrope"/>
                <w:color w:val="3E3A37"/>
                <w:sz w:val="20"/>
                <w:szCs w:val="20"/>
              </w:rPr>
            </w:pPr>
            <w:r>
              <w:rPr>
                <w:rFonts w:ascii="Manrope" w:hAnsi="Manrope"/>
                <w:color w:val="3E3A37"/>
                <w:sz w:val="20"/>
                <w:szCs w:val="20"/>
              </w:rPr>
              <w:t xml:space="preserve">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Ja     </w:t>
            </w:r>
            <w:r>
              <w:rPr>
                <w:rFonts w:ascii="Manrope" w:hAnsi="Manrope"/>
                <w:color w:val="3E3A37"/>
                <w:sz w:val="20"/>
                <w:szCs w:val="20"/>
              </w:rPr>
              <w:fldChar w:fldCharType="begin">
                <w:ffData>
                  <w:name w:val="Selectievakje1"/>
                  <w:enabled/>
                  <w:calcOnExit w:val="0"/>
                  <w:checkBox>
                    <w:size w:val="16"/>
                    <w:default w:val="0"/>
                  </w:checkBox>
                </w:ffData>
              </w:fldChar>
            </w:r>
            <w:r>
              <w:rPr>
                <w:rFonts w:ascii="Manrope" w:hAnsi="Manrope"/>
                <w:color w:val="3E3A37"/>
                <w:sz w:val="20"/>
                <w:szCs w:val="20"/>
              </w:rPr>
              <w:instrText xml:space="preserve"> FORMCHECKBOX </w:instrText>
            </w:r>
            <w:r>
              <w:rPr>
                <w:rFonts w:ascii="Manrope" w:hAnsi="Manrope"/>
                <w:color w:val="3E3A37"/>
                <w:sz w:val="20"/>
                <w:szCs w:val="20"/>
              </w:rPr>
            </w:r>
            <w:r>
              <w:rPr>
                <w:rFonts w:ascii="Manrope" w:hAnsi="Manrope"/>
                <w:color w:val="3E3A37"/>
                <w:sz w:val="20"/>
                <w:szCs w:val="20"/>
              </w:rPr>
              <w:fldChar w:fldCharType="separate"/>
            </w:r>
            <w:r>
              <w:rPr>
                <w:rFonts w:ascii="Manrope" w:hAnsi="Manrope"/>
                <w:color w:val="3E3A37"/>
                <w:sz w:val="20"/>
                <w:szCs w:val="20"/>
              </w:rPr>
              <w:fldChar w:fldCharType="end"/>
            </w:r>
            <w:r>
              <w:rPr>
                <w:rFonts w:ascii="Manrope" w:hAnsi="Manrope"/>
                <w:color w:val="3E3A37"/>
                <w:sz w:val="20"/>
                <w:szCs w:val="20"/>
              </w:rPr>
              <w:t xml:space="preserve"> Nee</w:t>
            </w:r>
          </w:p>
        </w:tc>
      </w:tr>
    </w:tbl>
    <w:p w14:paraId="7EBC5F62" w14:textId="77777777" w:rsidR="00A535C4" w:rsidRPr="000D1C7B" w:rsidRDefault="00A535C4">
      <w:pPr>
        <w:pStyle w:val="Lijstalinea"/>
        <w:ind w:left="1440"/>
        <w:rPr>
          <w:rFonts w:ascii="Manrope" w:hAnsi="Manrope"/>
          <w:color w:val="3E3A37"/>
        </w:rPr>
      </w:pPr>
    </w:p>
    <w:sectPr w:rsidR="00A535C4" w:rsidRPr="000D1C7B">
      <w:headerReference w:type="default" r:id="rId8"/>
      <w:footerReference w:type="default" r:id="rId9"/>
      <w:pgSz w:w="11900" w:h="16840"/>
      <w:pgMar w:top="2269" w:right="1418" w:bottom="1418"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126E5" w14:textId="77777777" w:rsidR="00044745" w:rsidRDefault="00044745">
      <w:r>
        <w:separator/>
      </w:r>
    </w:p>
  </w:endnote>
  <w:endnote w:type="continuationSeparator" w:id="0">
    <w:p w14:paraId="036261BB" w14:textId="77777777" w:rsidR="00044745" w:rsidRDefault="00044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charset w:val="00"/>
    <w:family w:val="roman"/>
    <w:pitch w:val="variable"/>
    <w:sig w:usb0="60000287" w:usb1="00000001" w:usb2="00000000" w:usb3="00000000" w:csb0="0000019F" w:csb1="00000000"/>
  </w:font>
  <w:font w:name="Manrope">
    <w:panose1 w:val="00000000000000000000"/>
    <w:charset w:val="00"/>
    <w:family w:val="auto"/>
    <w:pitch w:val="variable"/>
    <w:sig w:usb0="A00002BF" w:usb1="5000206B" w:usb2="00000000" w:usb3="00000000" w:csb0="0000019F" w:csb1="00000000"/>
  </w:font>
  <w:font w:name="Arial">
    <w:panose1 w:val="020B0604020202020204"/>
    <w:charset w:val="00"/>
    <w:family w:val="swiss"/>
    <w:pitch w:val="variable"/>
    <w:sig w:usb0="E0002EFF" w:usb1="C000785B" w:usb2="00000009" w:usb3="00000000" w:csb0="000001FF" w:csb1="00000000"/>
  </w:font>
  <w:font w:name="Manrope SemiBold">
    <w:panose1 w:val="00000000000000000000"/>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19C67" w14:textId="36442B0D" w:rsidR="00A535C4" w:rsidRDefault="0091558B">
    <w:pPr>
      <w:pStyle w:val="Voettekst"/>
      <w:tabs>
        <w:tab w:val="clear" w:pos="9072"/>
        <w:tab w:val="right" w:pos="9044"/>
      </w:tabs>
      <w:jc w:val="right"/>
    </w:pPr>
    <w:r>
      <w:rPr>
        <w:sz w:val="18"/>
        <w:szCs w:val="18"/>
      </w:rPr>
      <w:fldChar w:fldCharType="begin"/>
    </w:r>
    <w:r>
      <w:rPr>
        <w:sz w:val="18"/>
        <w:szCs w:val="18"/>
      </w:rPr>
      <w:instrText xml:space="preserve"> PAGE </w:instrText>
    </w:r>
    <w:r>
      <w:rPr>
        <w:sz w:val="18"/>
        <w:szCs w:val="18"/>
      </w:rPr>
      <w:fldChar w:fldCharType="separate"/>
    </w:r>
    <w:r w:rsidR="006357F6">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D1C0C" w14:textId="77777777" w:rsidR="00044745" w:rsidRDefault="00044745">
      <w:r>
        <w:separator/>
      </w:r>
    </w:p>
  </w:footnote>
  <w:footnote w:type="continuationSeparator" w:id="0">
    <w:p w14:paraId="17EA3EDB" w14:textId="77777777" w:rsidR="00044745" w:rsidRDefault="00044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CA18" w14:textId="10DE96DF" w:rsidR="000A4D3A" w:rsidRDefault="000A4D3A" w:rsidP="000A4D3A">
    <w:pPr>
      <w:pStyle w:val="Koptekst"/>
      <w:jc w:val="right"/>
    </w:pPr>
    <w:r>
      <w:rPr>
        <w:noProof/>
      </w:rPr>
      <w:drawing>
        <wp:inline distT="0" distB="0" distL="0" distR="0" wp14:anchorId="517B735B" wp14:editId="62BD3D1E">
          <wp:extent cx="1228725" cy="733425"/>
          <wp:effectExtent l="0" t="0" r="9525" b="9525"/>
          <wp:docPr id="1158450568" name="Afbeelding 1" descr="Afbeelding met schermopname, logo, Lettertype,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450568" name="Afbeelding 1" descr="Afbeelding met schermopname, logo, Lettertype,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733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03BD"/>
    <w:multiLevelType w:val="hybridMultilevel"/>
    <w:tmpl w:val="17A0C608"/>
    <w:numStyleLink w:val="Gemporteerdestijl3"/>
  </w:abstractNum>
  <w:abstractNum w:abstractNumId="1" w15:restartNumberingAfterBreak="0">
    <w:nsid w:val="2BCF60BE"/>
    <w:multiLevelType w:val="hybridMultilevel"/>
    <w:tmpl w:val="D50EFAE6"/>
    <w:lvl w:ilvl="0" w:tplc="B3124A18">
      <w:numFmt w:val="bullet"/>
      <w:lvlText w:val="-"/>
      <w:lvlJc w:val="left"/>
      <w:pPr>
        <w:ind w:left="720" w:hanging="360"/>
      </w:pPr>
      <w:rPr>
        <w:rFonts w:ascii="Arial Narrow" w:eastAsia="Arial Unicode MS" w:hAnsi="Arial Narrow" w:cs="Arial Unicode M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2552D3F"/>
    <w:multiLevelType w:val="hybridMultilevel"/>
    <w:tmpl w:val="17A0C608"/>
    <w:styleLink w:val="Gemporteerdestijl3"/>
    <w:lvl w:ilvl="0" w:tplc="BB78702E">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132CF6E">
      <w:start w:val="1"/>
      <w:numFmt w:val="lowerLetter"/>
      <w:lvlText w:val="%2."/>
      <w:lvlJc w:val="left"/>
      <w:pPr>
        <w:tabs>
          <w:tab w:val="num" w:pos="1416"/>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3581722">
      <w:start w:val="1"/>
      <w:numFmt w:val="lowerRoman"/>
      <w:lvlText w:val="%3."/>
      <w:lvlJc w:val="left"/>
      <w:pPr>
        <w:tabs>
          <w:tab w:val="num" w:pos="2124"/>
        </w:tabs>
        <w:ind w:left="2148" w:hanging="301"/>
      </w:pPr>
      <w:rPr>
        <w:rFonts w:hAnsi="Arial Unicode MS"/>
        <w:caps w:val="0"/>
        <w:smallCaps w:val="0"/>
        <w:strike w:val="0"/>
        <w:dstrike w:val="0"/>
        <w:outline w:val="0"/>
        <w:emboss w:val="0"/>
        <w:imprint w:val="0"/>
        <w:spacing w:val="0"/>
        <w:w w:val="100"/>
        <w:kern w:val="0"/>
        <w:position w:val="0"/>
        <w:highlight w:val="none"/>
        <w:vertAlign w:val="baseline"/>
      </w:rPr>
    </w:lvl>
    <w:lvl w:ilvl="3" w:tplc="DB562C0A">
      <w:start w:val="1"/>
      <w:numFmt w:val="decimal"/>
      <w:lvlText w:val="%4."/>
      <w:lvlJc w:val="left"/>
      <w:pPr>
        <w:tabs>
          <w:tab w:val="num" w:pos="2832"/>
        </w:tabs>
        <w:ind w:left="2856" w:hanging="336"/>
      </w:pPr>
      <w:rPr>
        <w:rFonts w:hAnsi="Arial Unicode MS"/>
        <w:caps w:val="0"/>
        <w:smallCaps w:val="0"/>
        <w:strike w:val="0"/>
        <w:dstrike w:val="0"/>
        <w:outline w:val="0"/>
        <w:emboss w:val="0"/>
        <w:imprint w:val="0"/>
        <w:spacing w:val="0"/>
        <w:w w:val="100"/>
        <w:kern w:val="0"/>
        <w:position w:val="0"/>
        <w:highlight w:val="none"/>
        <w:vertAlign w:val="baseline"/>
      </w:rPr>
    </w:lvl>
    <w:lvl w:ilvl="4" w:tplc="C860A0EC">
      <w:start w:val="1"/>
      <w:numFmt w:val="lowerLetter"/>
      <w:lvlText w:val="%5."/>
      <w:lvlJc w:val="left"/>
      <w:pPr>
        <w:tabs>
          <w:tab w:val="num" w:pos="3540"/>
        </w:tabs>
        <w:ind w:left="3564" w:hanging="324"/>
      </w:pPr>
      <w:rPr>
        <w:rFonts w:hAnsi="Arial Unicode MS"/>
        <w:caps w:val="0"/>
        <w:smallCaps w:val="0"/>
        <w:strike w:val="0"/>
        <w:dstrike w:val="0"/>
        <w:outline w:val="0"/>
        <w:emboss w:val="0"/>
        <w:imprint w:val="0"/>
        <w:spacing w:val="0"/>
        <w:w w:val="100"/>
        <w:kern w:val="0"/>
        <w:position w:val="0"/>
        <w:highlight w:val="none"/>
        <w:vertAlign w:val="baseline"/>
      </w:rPr>
    </w:lvl>
    <w:lvl w:ilvl="5" w:tplc="154448D4">
      <w:start w:val="1"/>
      <w:numFmt w:val="lowerRoman"/>
      <w:lvlText w:val="%6."/>
      <w:lvlJc w:val="left"/>
      <w:pPr>
        <w:tabs>
          <w:tab w:val="num" w:pos="4248"/>
        </w:tabs>
        <w:ind w:left="4272" w:hanging="265"/>
      </w:pPr>
      <w:rPr>
        <w:rFonts w:hAnsi="Arial Unicode MS"/>
        <w:caps w:val="0"/>
        <w:smallCaps w:val="0"/>
        <w:strike w:val="0"/>
        <w:dstrike w:val="0"/>
        <w:outline w:val="0"/>
        <w:emboss w:val="0"/>
        <w:imprint w:val="0"/>
        <w:spacing w:val="0"/>
        <w:w w:val="100"/>
        <w:kern w:val="0"/>
        <w:position w:val="0"/>
        <w:highlight w:val="none"/>
        <w:vertAlign w:val="baseline"/>
      </w:rPr>
    </w:lvl>
    <w:lvl w:ilvl="6" w:tplc="5D9CA9A6">
      <w:start w:val="1"/>
      <w:numFmt w:val="decimal"/>
      <w:lvlText w:val="%7."/>
      <w:lvlJc w:val="left"/>
      <w:pPr>
        <w:tabs>
          <w:tab w:val="num" w:pos="4956"/>
        </w:tabs>
        <w:ind w:left="4980" w:hanging="300"/>
      </w:pPr>
      <w:rPr>
        <w:rFonts w:hAnsi="Arial Unicode MS"/>
        <w:caps w:val="0"/>
        <w:smallCaps w:val="0"/>
        <w:strike w:val="0"/>
        <w:dstrike w:val="0"/>
        <w:outline w:val="0"/>
        <w:emboss w:val="0"/>
        <w:imprint w:val="0"/>
        <w:spacing w:val="0"/>
        <w:w w:val="100"/>
        <w:kern w:val="0"/>
        <w:position w:val="0"/>
        <w:highlight w:val="none"/>
        <w:vertAlign w:val="baseline"/>
      </w:rPr>
    </w:lvl>
    <w:lvl w:ilvl="7" w:tplc="AF1C6000">
      <w:start w:val="1"/>
      <w:numFmt w:val="lowerLetter"/>
      <w:lvlText w:val="%8."/>
      <w:lvlJc w:val="left"/>
      <w:pPr>
        <w:tabs>
          <w:tab w:val="num" w:pos="5664"/>
        </w:tabs>
        <w:ind w:left="5688" w:hanging="288"/>
      </w:pPr>
      <w:rPr>
        <w:rFonts w:hAnsi="Arial Unicode MS"/>
        <w:caps w:val="0"/>
        <w:smallCaps w:val="0"/>
        <w:strike w:val="0"/>
        <w:dstrike w:val="0"/>
        <w:outline w:val="0"/>
        <w:emboss w:val="0"/>
        <w:imprint w:val="0"/>
        <w:spacing w:val="0"/>
        <w:w w:val="100"/>
        <w:kern w:val="0"/>
        <w:position w:val="0"/>
        <w:highlight w:val="none"/>
        <w:vertAlign w:val="baseline"/>
      </w:rPr>
    </w:lvl>
    <w:lvl w:ilvl="8" w:tplc="4C90A056">
      <w:start w:val="1"/>
      <w:numFmt w:val="lowerRoman"/>
      <w:suff w:val="nothing"/>
      <w:lvlText w:val="%9."/>
      <w:lvlJc w:val="left"/>
      <w:pPr>
        <w:ind w:left="6396" w:hanging="22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FC9495A"/>
    <w:multiLevelType w:val="hybridMultilevel"/>
    <w:tmpl w:val="CFA0C7CA"/>
    <w:lvl w:ilvl="0" w:tplc="678A8850">
      <w:numFmt w:val="bullet"/>
      <w:lvlText w:val="-"/>
      <w:lvlJc w:val="left"/>
      <w:pPr>
        <w:ind w:left="720" w:hanging="360"/>
      </w:pPr>
      <w:rPr>
        <w:rFonts w:ascii="Arial Narrow" w:eastAsia="Arial Unicode MS" w:hAnsi="Arial Narrow"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15624614">
    <w:abstractNumId w:val="2"/>
  </w:num>
  <w:num w:numId="2" w16cid:durableId="1723551815">
    <w:abstractNumId w:val="0"/>
  </w:num>
  <w:num w:numId="3" w16cid:durableId="1219197599">
    <w:abstractNumId w:val="1"/>
  </w:num>
  <w:num w:numId="4" w16cid:durableId="19041770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5C4"/>
    <w:rsid w:val="00044745"/>
    <w:rsid w:val="000A4D3A"/>
    <w:rsid w:val="000D1C7B"/>
    <w:rsid w:val="000D6E60"/>
    <w:rsid w:val="001453A2"/>
    <w:rsid w:val="001950CE"/>
    <w:rsid w:val="00206B69"/>
    <w:rsid w:val="002E41C5"/>
    <w:rsid w:val="00307146"/>
    <w:rsid w:val="003B3F4D"/>
    <w:rsid w:val="004744FA"/>
    <w:rsid w:val="005271E4"/>
    <w:rsid w:val="00565C0D"/>
    <w:rsid w:val="00583502"/>
    <w:rsid w:val="006357F6"/>
    <w:rsid w:val="00801971"/>
    <w:rsid w:val="0086557E"/>
    <w:rsid w:val="00867FA0"/>
    <w:rsid w:val="00881258"/>
    <w:rsid w:val="0091558B"/>
    <w:rsid w:val="00A163F7"/>
    <w:rsid w:val="00A535C4"/>
    <w:rsid w:val="00B073C6"/>
    <w:rsid w:val="00BA78EE"/>
    <w:rsid w:val="00C070D1"/>
    <w:rsid w:val="00C52A2B"/>
    <w:rsid w:val="00CE42AA"/>
    <w:rsid w:val="00D12A90"/>
    <w:rsid w:val="00D33DD2"/>
    <w:rsid w:val="00E5580D"/>
    <w:rsid w:val="00F101FA"/>
    <w:rsid w:val="00F547ED"/>
    <w:rsid w:val="00F919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46E8E"/>
  <w15:docId w15:val="{102ED1CE-3C81-9F4C-9EC0-F1BEF7B4A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mbria" w:hAnsi="Cambria" w:cs="Arial Unicode MS"/>
      <w:color w:val="000000"/>
      <w:sz w:val="22"/>
      <w:szCs w:val="22"/>
      <w:u w:color="000000"/>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Voettekst">
    <w:name w:val="footer"/>
    <w:pPr>
      <w:tabs>
        <w:tab w:val="center" w:pos="4536"/>
        <w:tab w:val="right" w:pos="9072"/>
      </w:tabs>
    </w:pPr>
    <w:rPr>
      <w:rFonts w:ascii="Cambria" w:hAnsi="Cambria" w:cs="Arial Unicode MS"/>
      <w:color w:val="000000"/>
      <w:sz w:val="22"/>
      <w:szCs w:val="22"/>
      <w:u w:color="000000"/>
    </w:rPr>
  </w:style>
  <w:style w:type="numbering" w:customStyle="1" w:styleId="Gemporteerdestijl3">
    <w:name w:val="Geïmporteerde stijl 3"/>
    <w:pPr>
      <w:numPr>
        <w:numId w:val="1"/>
      </w:numPr>
    </w:pPr>
  </w:style>
  <w:style w:type="paragraph" w:styleId="Lijstalinea">
    <w:name w:val="List Paragraph"/>
    <w:pPr>
      <w:spacing w:after="200" w:line="276" w:lineRule="auto"/>
      <w:ind w:left="720"/>
    </w:pPr>
    <w:rPr>
      <w:rFonts w:ascii="Calibri" w:hAnsi="Calibri" w:cs="Arial Unicode MS"/>
      <w:color w:val="000000"/>
      <w:sz w:val="22"/>
      <w:szCs w:val="22"/>
      <w:u w:color="000000"/>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Cambria" w:hAnsi="Cambria" w:cs="Arial Unicode MS"/>
      <w:color w:val="000000"/>
      <w:u w:color="000000"/>
      <w14:textOutline w14:w="0" w14:cap="flat" w14:cmpd="sng" w14:algn="ctr">
        <w14:noFill/>
        <w14:prstDash w14:val="solid"/>
        <w14:bevel/>
      </w14:textOutline>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F919F9"/>
    <w:pPr>
      <w:pBdr>
        <w:top w:val="none" w:sz="0" w:space="0" w:color="auto"/>
        <w:left w:val="none" w:sz="0" w:space="0" w:color="auto"/>
        <w:bottom w:val="none" w:sz="0" w:space="0" w:color="auto"/>
        <w:right w:val="none" w:sz="0" w:space="0" w:color="auto"/>
        <w:between w:val="none" w:sz="0" w:space="0" w:color="auto"/>
        <w:bar w:val="none" w:sz="0" w:color="auto"/>
      </w:pBdr>
    </w:pPr>
    <w:rPr>
      <w:rFonts w:ascii="Cambria" w:hAnsi="Cambria" w:cs="Arial Unicode MS"/>
      <w:color w:val="000000"/>
      <w:sz w:val="22"/>
      <w:szCs w:val="22"/>
      <w:u w:color="000000"/>
      <w14:textOutline w14:w="0" w14:cap="flat" w14:cmpd="sng" w14:algn="ctr">
        <w14:noFill/>
        <w14:prstDash w14:val="solid"/>
        <w14:bevel/>
      </w14:textOutline>
    </w:rPr>
  </w:style>
  <w:style w:type="paragraph" w:styleId="Onderwerpvanopmerking">
    <w:name w:val="annotation subject"/>
    <w:basedOn w:val="Tekstopmerking"/>
    <w:next w:val="Tekstopmerking"/>
    <w:link w:val="OnderwerpvanopmerkingChar"/>
    <w:uiPriority w:val="99"/>
    <w:semiHidden/>
    <w:unhideWhenUsed/>
    <w:rsid w:val="00F919F9"/>
    <w:rPr>
      <w:b/>
      <w:bCs/>
    </w:rPr>
  </w:style>
  <w:style w:type="character" w:customStyle="1" w:styleId="OnderwerpvanopmerkingChar">
    <w:name w:val="Onderwerp van opmerking Char"/>
    <w:basedOn w:val="TekstopmerkingChar"/>
    <w:link w:val="Onderwerpvanopmerking"/>
    <w:uiPriority w:val="99"/>
    <w:semiHidden/>
    <w:rsid w:val="00F919F9"/>
    <w:rPr>
      <w:rFonts w:ascii="Cambria" w:hAnsi="Cambria" w:cs="Arial Unicode MS"/>
      <w:b/>
      <w:bCs/>
      <w:color w:val="000000"/>
      <w:u w:color="000000"/>
      <w14:textOutline w14:w="0" w14:cap="flat" w14:cmpd="sng" w14:algn="ctr">
        <w14:noFill/>
        <w14:prstDash w14:val="solid"/>
        <w14:bevel/>
      </w14:textOutline>
    </w:rPr>
  </w:style>
  <w:style w:type="paragraph" w:styleId="Ballontekst">
    <w:name w:val="Balloon Text"/>
    <w:basedOn w:val="Standaard"/>
    <w:link w:val="BallontekstChar"/>
    <w:uiPriority w:val="99"/>
    <w:semiHidden/>
    <w:unhideWhenUsed/>
    <w:rsid w:val="003B3F4D"/>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B3F4D"/>
    <w:rPr>
      <w:rFonts w:ascii="Segoe UI" w:hAnsi="Segoe UI" w:cs="Segoe UI"/>
      <w:color w:val="000000"/>
      <w:sz w:val="18"/>
      <w:szCs w:val="18"/>
      <w:u w:color="000000"/>
      <w14:textOutline w14:w="0" w14:cap="flat" w14:cmpd="sng" w14:algn="ctr">
        <w14:noFill/>
        <w14:prstDash w14:val="solid"/>
        <w14:bevel/>
      </w14:textOutline>
    </w:rPr>
  </w:style>
  <w:style w:type="paragraph" w:styleId="Koptekst">
    <w:name w:val="header"/>
    <w:basedOn w:val="Standaard"/>
    <w:link w:val="KoptekstChar"/>
    <w:uiPriority w:val="99"/>
    <w:unhideWhenUsed/>
    <w:rsid w:val="000A4D3A"/>
    <w:pPr>
      <w:tabs>
        <w:tab w:val="center" w:pos="4536"/>
        <w:tab w:val="right" w:pos="9072"/>
      </w:tabs>
    </w:pPr>
  </w:style>
  <w:style w:type="character" w:customStyle="1" w:styleId="KoptekstChar">
    <w:name w:val="Koptekst Char"/>
    <w:basedOn w:val="Standaardalinea-lettertype"/>
    <w:link w:val="Koptekst"/>
    <w:uiPriority w:val="99"/>
    <w:rsid w:val="000A4D3A"/>
    <w:rPr>
      <w:rFonts w:ascii="Cambria" w:hAnsi="Cambria" w:cs="Arial Unicode MS"/>
      <w:color w:val="000000"/>
      <w:sz w:val="22"/>
      <w:szCs w:val="22"/>
      <w:u w:color="000000"/>
      <w14:textOutline w14:w="0" w14:cap="flat" w14:cmpd="sng" w14:algn="ctr">
        <w14:noFill/>
        <w14:prstDash w14:val="solid"/>
        <w14:bevel/>
      </w14:textOutline>
    </w:rPr>
  </w:style>
  <w:style w:type="paragraph" w:customStyle="1" w:styleId="BasicParagraph">
    <w:name w:val="[Basic Paragraph]"/>
    <w:basedOn w:val="Standaard"/>
    <w:uiPriority w:val="99"/>
    <w:rsid w:val="0030714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textAlignment w:val="center"/>
    </w:pPr>
    <w:rPr>
      <w:rFonts w:ascii="Minion Pro" w:hAnsi="Minion Pro" w:cs="Minion Pro"/>
      <w:sz w:val="24"/>
      <w:szCs w:val="24"/>
      <w:lang w:val="en-GB"/>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C9FAF-883A-4267-9D2A-6ABE0A535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582</Words>
  <Characters>3201</Characters>
  <Application>Microsoft Office Word</Application>
  <DocSecurity>4</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Bouman | Gender Clinic</dc:creator>
  <cp:lastModifiedBy>Robert Heusinkveld | Sandstep Healthcare</cp:lastModifiedBy>
  <cp:revision>2</cp:revision>
  <cp:lastPrinted>2021-03-24T07:40:00Z</cp:lastPrinted>
  <dcterms:created xsi:type="dcterms:W3CDTF">2026-09-22T10:46:00Z</dcterms:created>
  <dcterms:modified xsi:type="dcterms:W3CDTF">2026-09-22T10:46:00Z</dcterms:modified>
</cp:coreProperties>
</file>